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98" w:rsidRDefault="00B115B5" w:rsidP="00C85C98">
      <w:pPr>
        <w:rPr>
          <w:sz w:val="22"/>
          <w:szCs w:val="22"/>
        </w:rPr>
      </w:pPr>
      <w:r>
        <w:rPr>
          <w:sz w:val="22"/>
          <w:szCs w:val="22"/>
        </w:rPr>
        <w:t>Br.0012.</w:t>
      </w:r>
      <w:r w:rsidR="008E7B78">
        <w:rPr>
          <w:sz w:val="22"/>
          <w:szCs w:val="22"/>
        </w:rPr>
        <w:t>8</w:t>
      </w:r>
      <w:r w:rsidR="00C85C98">
        <w:rPr>
          <w:sz w:val="22"/>
          <w:szCs w:val="22"/>
        </w:rPr>
        <w:t>.2019</w:t>
      </w:r>
    </w:p>
    <w:p w:rsidR="00C85C98" w:rsidRDefault="00C85C98" w:rsidP="00C85C98">
      <w:pPr>
        <w:rPr>
          <w:b/>
          <w:bCs/>
        </w:rPr>
      </w:pPr>
    </w:p>
    <w:p w:rsidR="00C85C98" w:rsidRDefault="00B115B5" w:rsidP="00C85C98">
      <w:pPr>
        <w:jc w:val="center"/>
        <w:rPr>
          <w:b/>
          <w:bCs/>
        </w:rPr>
      </w:pPr>
      <w:r>
        <w:rPr>
          <w:b/>
          <w:bCs/>
        </w:rPr>
        <w:t>Protokół Nr</w:t>
      </w:r>
      <w:r w:rsidR="008E7B78">
        <w:rPr>
          <w:b/>
          <w:bCs/>
        </w:rPr>
        <w:t xml:space="preserve"> 8</w:t>
      </w:r>
      <w:r w:rsidR="00C85C98">
        <w:rPr>
          <w:b/>
          <w:bCs/>
        </w:rPr>
        <w:t>/2019</w:t>
      </w:r>
    </w:p>
    <w:p w:rsidR="00C85C98" w:rsidRDefault="00C85C98" w:rsidP="00C85C98">
      <w:pPr>
        <w:jc w:val="center"/>
        <w:rPr>
          <w:b/>
          <w:bCs/>
        </w:rPr>
      </w:pPr>
      <w:r>
        <w:rPr>
          <w:b/>
          <w:bCs/>
        </w:rPr>
        <w:t>z posiedzenia K</w:t>
      </w:r>
      <w:r w:rsidR="00421D24">
        <w:rPr>
          <w:b/>
          <w:bCs/>
        </w:rPr>
        <w:t>omisji Rewizyjnej</w:t>
      </w:r>
    </w:p>
    <w:p w:rsidR="00C85C98" w:rsidRDefault="00C85C98" w:rsidP="00C85C98">
      <w:pPr>
        <w:jc w:val="center"/>
        <w:rPr>
          <w:b/>
          <w:bCs/>
        </w:rPr>
      </w:pPr>
      <w:r>
        <w:rPr>
          <w:b/>
          <w:bCs/>
        </w:rPr>
        <w:t xml:space="preserve"> Rady Powiatu Mławskiego</w:t>
      </w:r>
    </w:p>
    <w:p w:rsidR="00C85C98" w:rsidRDefault="00B115B5" w:rsidP="00C85C98">
      <w:pPr>
        <w:jc w:val="center"/>
        <w:rPr>
          <w:b/>
          <w:bCs/>
        </w:rPr>
      </w:pPr>
      <w:r>
        <w:rPr>
          <w:b/>
          <w:bCs/>
        </w:rPr>
        <w:t xml:space="preserve">odbytego w dniu </w:t>
      </w:r>
      <w:r w:rsidR="008E7B78">
        <w:rPr>
          <w:b/>
          <w:bCs/>
        </w:rPr>
        <w:t xml:space="preserve"> 28 listopada</w:t>
      </w:r>
      <w:r w:rsidR="00421D24">
        <w:rPr>
          <w:b/>
          <w:bCs/>
        </w:rPr>
        <w:t xml:space="preserve"> </w:t>
      </w:r>
      <w:r w:rsidR="00C85C98">
        <w:rPr>
          <w:b/>
          <w:bCs/>
        </w:rPr>
        <w:t>2019 roku,</w:t>
      </w:r>
    </w:p>
    <w:p w:rsidR="00C85C98" w:rsidRDefault="00C85C98" w:rsidP="00C85C98">
      <w:pPr>
        <w:jc w:val="center"/>
        <w:rPr>
          <w:b/>
          <w:bCs/>
        </w:rPr>
      </w:pPr>
      <w:r>
        <w:rPr>
          <w:b/>
          <w:bCs/>
        </w:rPr>
        <w:t>pod przewodnictwem</w:t>
      </w:r>
    </w:p>
    <w:p w:rsidR="00C85C98" w:rsidRDefault="00C85C98" w:rsidP="00C85C98">
      <w:pPr>
        <w:jc w:val="center"/>
        <w:rPr>
          <w:b/>
          <w:bCs/>
        </w:rPr>
      </w:pPr>
      <w:r>
        <w:rPr>
          <w:b/>
          <w:bCs/>
        </w:rPr>
        <w:t>Pana Artura Kacprzaka– Przewodniczącego Komisji.</w:t>
      </w:r>
    </w:p>
    <w:p w:rsidR="00C85C98" w:rsidRDefault="00C85C98" w:rsidP="00C85C98">
      <w:pPr>
        <w:jc w:val="both"/>
        <w:rPr>
          <w:b/>
          <w:bCs/>
        </w:rPr>
      </w:pPr>
    </w:p>
    <w:p w:rsidR="00C85C98" w:rsidRDefault="00C85C98" w:rsidP="00C85C98">
      <w:pPr>
        <w:jc w:val="both"/>
      </w:pPr>
    </w:p>
    <w:p w:rsidR="00C85C98" w:rsidRDefault="00C85C98" w:rsidP="00C85C98">
      <w:pPr>
        <w:jc w:val="both"/>
        <w:rPr>
          <w:b/>
          <w:bCs/>
        </w:rPr>
      </w:pPr>
      <w:r>
        <w:t xml:space="preserve">W posiedzeniu udział wzięli członkowie Komisji wg załączonych list obecności oraz zaproszeni goście. </w:t>
      </w:r>
    </w:p>
    <w:p w:rsidR="00C85C98" w:rsidRDefault="00C85C98" w:rsidP="00C85C98">
      <w:pPr>
        <w:rPr>
          <w:b/>
          <w:bCs/>
        </w:rPr>
      </w:pPr>
    </w:p>
    <w:p w:rsidR="00C85C98" w:rsidRDefault="00C85C98" w:rsidP="00C85C98">
      <w:pPr>
        <w:rPr>
          <w:b/>
          <w:bCs/>
        </w:rPr>
      </w:pPr>
      <w:r>
        <w:rPr>
          <w:b/>
          <w:bCs/>
        </w:rPr>
        <w:t>Punkt 1</w:t>
      </w:r>
    </w:p>
    <w:p w:rsidR="00C85C98" w:rsidRDefault="00C85C98" w:rsidP="00C85C98">
      <w:pPr>
        <w:rPr>
          <w:b/>
          <w:bCs/>
        </w:rPr>
      </w:pPr>
      <w:r>
        <w:rPr>
          <w:b/>
          <w:bCs/>
        </w:rPr>
        <w:t>Otwarcie posiedzenia.</w:t>
      </w:r>
    </w:p>
    <w:p w:rsidR="00C85C98" w:rsidRDefault="00C85C98" w:rsidP="00C85C98">
      <w:pPr>
        <w:ind w:left="720"/>
        <w:rPr>
          <w:b/>
          <w:bCs/>
        </w:rPr>
      </w:pPr>
    </w:p>
    <w:p w:rsidR="00C85C98" w:rsidRDefault="00C85C98" w:rsidP="00C85C98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C85C98" w:rsidRDefault="008E7B78" w:rsidP="00C85C98">
      <w:pPr>
        <w:pStyle w:val="Bezodstpw"/>
        <w:jc w:val="both"/>
      </w:pPr>
      <w:r>
        <w:t xml:space="preserve">Otworzył ósme </w:t>
      </w:r>
      <w:r w:rsidR="00C85C98">
        <w:t xml:space="preserve"> posiedzenie Komisji, powitał członków Komisji.</w:t>
      </w:r>
    </w:p>
    <w:p w:rsidR="00C85C98" w:rsidRDefault="00C85C98" w:rsidP="00C85C98">
      <w:pPr>
        <w:pStyle w:val="Bezodstpw"/>
        <w:jc w:val="both"/>
      </w:pPr>
    </w:p>
    <w:p w:rsidR="00C85C98" w:rsidRDefault="00C85C98" w:rsidP="00C85C98">
      <w:pPr>
        <w:pStyle w:val="Tekstpodstawowy"/>
        <w:spacing w:after="0"/>
        <w:rPr>
          <w:b/>
        </w:rPr>
      </w:pPr>
      <w:r>
        <w:rPr>
          <w:b/>
        </w:rPr>
        <w:t>Punkt 2</w:t>
      </w:r>
    </w:p>
    <w:p w:rsidR="00C85C98" w:rsidRDefault="00C85C98" w:rsidP="00C85C98">
      <w:pPr>
        <w:pStyle w:val="Tekstpodstawowy"/>
        <w:spacing w:after="0"/>
        <w:rPr>
          <w:b/>
        </w:rPr>
      </w:pPr>
      <w:r>
        <w:rPr>
          <w:b/>
        </w:rPr>
        <w:t>Stwierdzenie prawomocności obrad.</w:t>
      </w:r>
    </w:p>
    <w:p w:rsidR="00C85C98" w:rsidRDefault="00C85C98" w:rsidP="00C85C98">
      <w:pPr>
        <w:rPr>
          <w:u w:val="single"/>
        </w:rPr>
      </w:pPr>
    </w:p>
    <w:p w:rsidR="00C85C98" w:rsidRDefault="00C85C98" w:rsidP="00C85C98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C85C98" w:rsidRDefault="00C85C98" w:rsidP="00C85C98">
      <w:pPr>
        <w:jc w:val="both"/>
        <w:rPr>
          <w:b/>
          <w:u w:val="single"/>
        </w:rPr>
      </w:pPr>
      <w:r>
        <w:t>Stwierdził, że stan liczbowy Komisji – wynosi 5 osób, w posiedzeniu bierze udział                                    5 członków Komisji, wobec czego obrady są prawomocne.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</w:p>
    <w:p w:rsidR="00C85C98" w:rsidRDefault="00C85C98" w:rsidP="00C85C98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3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  <w:r>
        <w:rPr>
          <w:b/>
          <w:bCs/>
        </w:rPr>
        <w:t>Przyjęcie protokołu z poprzedniego posiedzenia Komisji.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</w:p>
    <w:p w:rsidR="00C85C98" w:rsidRDefault="00C85C98" w:rsidP="00C85C98">
      <w:pPr>
        <w:jc w:val="both"/>
        <w:rPr>
          <w:color w:val="000000" w:themeColor="text1"/>
        </w:rPr>
      </w:pPr>
      <w:r>
        <w:rPr>
          <w:color w:val="000000" w:themeColor="text1"/>
        </w:rPr>
        <w:t>Komisja je</w:t>
      </w:r>
      <w:r w:rsidR="00B115B5">
        <w:rPr>
          <w:color w:val="000000" w:themeColor="text1"/>
        </w:rPr>
        <w:t>dnogłośnie przyjęła protokół Nr</w:t>
      </w:r>
      <w:r w:rsidR="008E7B78">
        <w:rPr>
          <w:color w:val="000000" w:themeColor="text1"/>
        </w:rPr>
        <w:t xml:space="preserve"> 7</w:t>
      </w:r>
      <w:r w:rsidR="00B115B5">
        <w:rPr>
          <w:color w:val="000000" w:themeColor="text1"/>
        </w:rPr>
        <w:t xml:space="preserve"> </w:t>
      </w:r>
      <w:r>
        <w:rPr>
          <w:color w:val="000000" w:themeColor="text1"/>
        </w:rPr>
        <w:t>/2019.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</w:p>
    <w:p w:rsidR="00C85C98" w:rsidRDefault="00C85C98" w:rsidP="00C85C98">
      <w:pPr>
        <w:tabs>
          <w:tab w:val="center" w:pos="4536"/>
        </w:tabs>
        <w:rPr>
          <w:b/>
          <w:bCs/>
        </w:rPr>
      </w:pPr>
    </w:p>
    <w:p w:rsidR="00C85C98" w:rsidRDefault="00C85C98" w:rsidP="00C85C98">
      <w:pPr>
        <w:tabs>
          <w:tab w:val="center" w:pos="4536"/>
        </w:tabs>
        <w:rPr>
          <w:b/>
          <w:bCs/>
        </w:rPr>
      </w:pPr>
      <w:r>
        <w:rPr>
          <w:b/>
          <w:bCs/>
        </w:rPr>
        <w:t>Punkt 4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  <w:r>
        <w:rPr>
          <w:b/>
          <w:bCs/>
        </w:rPr>
        <w:t>Uchwalenie porządku obrad.</w:t>
      </w:r>
    </w:p>
    <w:p w:rsidR="00C85C98" w:rsidRDefault="00C85C98" w:rsidP="00C85C98">
      <w:pPr>
        <w:rPr>
          <w:u w:val="single"/>
        </w:rPr>
      </w:pPr>
    </w:p>
    <w:p w:rsidR="00C85C98" w:rsidRDefault="00C85C98" w:rsidP="00C85C98">
      <w:pPr>
        <w:rPr>
          <w:b/>
          <w:bCs/>
        </w:rPr>
      </w:pPr>
      <w:r>
        <w:rPr>
          <w:u w:val="single"/>
        </w:rPr>
        <w:t>Pan Artur Kacprzak</w:t>
      </w:r>
      <w:r>
        <w:t>– Przewodniczący Komisji</w:t>
      </w:r>
    </w:p>
    <w:p w:rsidR="00C85C98" w:rsidRDefault="00C85C98" w:rsidP="00C85C98">
      <w:pPr>
        <w:tabs>
          <w:tab w:val="center" w:pos="4536"/>
        </w:tabs>
        <w:rPr>
          <w:bCs/>
        </w:rPr>
      </w:pPr>
      <w:r>
        <w:rPr>
          <w:bCs/>
        </w:rPr>
        <w:t>Zaproponował następujący porządek obrad:</w:t>
      </w:r>
    </w:p>
    <w:p w:rsidR="00C85C98" w:rsidRDefault="00C85C98" w:rsidP="00C85C98">
      <w:pPr>
        <w:tabs>
          <w:tab w:val="center" w:pos="4536"/>
        </w:tabs>
        <w:rPr>
          <w:bCs/>
        </w:rPr>
      </w:pPr>
    </w:p>
    <w:p w:rsidR="00C85C98" w:rsidRDefault="00C85C98" w:rsidP="00C85C98">
      <w:pPr>
        <w:numPr>
          <w:ilvl w:val="0"/>
          <w:numId w:val="1"/>
        </w:numPr>
      </w:pPr>
      <w:r>
        <w:t>Otwarcie posiedzenia.</w:t>
      </w:r>
    </w:p>
    <w:p w:rsidR="00C85C98" w:rsidRDefault="00C85C98" w:rsidP="00C85C98">
      <w:pPr>
        <w:numPr>
          <w:ilvl w:val="0"/>
          <w:numId w:val="1"/>
        </w:numPr>
        <w:tabs>
          <w:tab w:val="center" w:pos="4536"/>
        </w:tabs>
      </w:pPr>
      <w:r>
        <w:t>Stwierdzenie prawomocności obrad.</w:t>
      </w:r>
    </w:p>
    <w:p w:rsidR="00C85C98" w:rsidRDefault="00C85C98" w:rsidP="00C85C98">
      <w:pPr>
        <w:pStyle w:val="Akapitzlist"/>
        <w:numPr>
          <w:ilvl w:val="0"/>
          <w:numId w:val="1"/>
        </w:numPr>
        <w:tabs>
          <w:tab w:val="center" w:pos="4536"/>
        </w:tabs>
      </w:pPr>
      <w:r w:rsidRPr="00C85C98">
        <w:rPr>
          <w:bCs/>
        </w:rPr>
        <w:t>Przyjęcie protokołu z poprzedniego posiedzenia Komisji.</w:t>
      </w:r>
    </w:p>
    <w:p w:rsidR="00C85C98" w:rsidRDefault="00C85C98" w:rsidP="00C85C98">
      <w:pPr>
        <w:numPr>
          <w:ilvl w:val="0"/>
          <w:numId w:val="1"/>
        </w:numPr>
        <w:jc w:val="both"/>
      </w:pPr>
      <w:r>
        <w:t>Uchwalenie porządku obrad.</w:t>
      </w:r>
    </w:p>
    <w:p w:rsidR="00C85C98" w:rsidRDefault="008E7B78" w:rsidP="00C85C98">
      <w:pPr>
        <w:pStyle w:val="Akapitzlist"/>
        <w:numPr>
          <w:ilvl w:val="0"/>
          <w:numId w:val="1"/>
        </w:numPr>
        <w:jc w:val="both"/>
      </w:pPr>
      <w:r>
        <w:t>Kontrola przebiegu realizacji programu „Aktywny III profil w powiecie mławskim – wspieranie włączenia społecznego i walka z ubóstwem”.</w:t>
      </w:r>
    </w:p>
    <w:p w:rsidR="00C85C98" w:rsidRDefault="00C85C98" w:rsidP="00C85C98">
      <w:pPr>
        <w:numPr>
          <w:ilvl w:val="0"/>
          <w:numId w:val="1"/>
        </w:numPr>
        <w:tabs>
          <w:tab w:val="center" w:pos="4536"/>
        </w:tabs>
        <w:jc w:val="both"/>
      </w:pPr>
      <w:r>
        <w:t xml:space="preserve">Zapytania i wolne wnioski. </w:t>
      </w:r>
    </w:p>
    <w:p w:rsidR="00C85C98" w:rsidRDefault="00C85C98" w:rsidP="00C85C98">
      <w:pPr>
        <w:numPr>
          <w:ilvl w:val="0"/>
          <w:numId w:val="1"/>
        </w:numPr>
        <w:tabs>
          <w:tab w:val="center" w:pos="4536"/>
        </w:tabs>
        <w:jc w:val="both"/>
      </w:pPr>
      <w:r>
        <w:t xml:space="preserve">Zamknięcie posiedzenia. </w:t>
      </w:r>
    </w:p>
    <w:p w:rsidR="00C85C98" w:rsidRDefault="00C85C98" w:rsidP="00C85C98">
      <w:pPr>
        <w:tabs>
          <w:tab w:val="center" w:pos="4536"/>
        </w:tabs>
        <w:rPr>
          <w:bCs/>
        </w:rPr>
      </w:pPr>
    </w:p>
    <w:p w:rsidR="00C85C98" w:rsidRDefault="00C85C98" w:rsidP="00C85C98">
      <w:pPr>
        <w:tabs>
          <w:tab w:val="center" w:pos="4536"/>
        </w:tabs>
        <w:jc w:val="both"/>
        <w:rPr>
          <w:bCs/>
        </w:rPr>
      </w:pPr>
      <w:r>
        <w:rPr>
          <w:bCs/>
        </w:rPr>
        <w:t>Komisja jednogłośnie przyjęła porządek zaproponowany przez Przewodniczącego Komisji.</w:t>
      </w:r>
    </w:p>
    <w:p w:rsidR="00C85C98" w:rsidRDefault="00C85C98" w:rsidP="00C85C98">
      <w:pPr>
        <w:tabs>
          <w:tab w:val="center" w:pos="4536"/>
        </w:tabs>
        <w:rPr>
          <w:b/>
          <w:bCs/>
        </w:rPr>
      </w:pPr>
    </w:p>
    <w:p w:rsidR="00CD562F" w:rsidRDefault="00CD562F"/>
    <w:p w:rsidR="00C85C98" w:rsidRPr="00935A71" w:rsidRDefault="008E7B78">
      <w:pPr>
        <w:rPr>
          <w:b/>
        </w:rPr>
      </w:pPr>
      <w:r w:rsidRPr="00935A71">
        <w:rPr>
          <w:b/>
        </w:rPr>
        <w:lastRenderedPageBreak/>
        <w:t>Punkt 5</w:t>
      </w:r>
    </w:p>
    <w:p w:rsidR="008E7B78" w:rsidRDefault="008E7B78">
      <w:pPr>
        <w:rPr>
          <w:b/>
        </w:rPr>
      </w:pPr>
      <w:r w:rsidRPr="00935A71">
        <w:rPr>
          <w:b/>
        </w:rPr>
        <w:t>Kontrola przebiegu realizacji programu Aktywny III profil w powiecie mławskim – wspieranie włączenia społecznego i walka z ubóstwem”</w:t>
      </w:r>
    </w:p>
    <w:p w:rsidR="00ED07B9" w:rsidRDefault="00ED07B9">
      <w:pPr>
        <w:rPr>
          <w:b/>
        </w:rPr>
      </w:pPr>
    </w:p>
    <w:p w:rsidR="00ED07B9" w:rsidRDefault="00ED07B9">
      <w:r w:rsidRPr="00ED07B9">
        <w:rPr>
          <w:u w:val="single"/>
        </w:rPr>
        <w:t>Pan Witold Żerański</w:t>
      </w:r>
      <w:r w:rsidRPr="00ED07B9">
        <w:t xml:space="preserve"> – Dyrektor PUP w Mławie</w:t>
      </w:r>
    </w:p>
    <w:p w:rsidR="00ED07B9" w:rsidRDefault="00ED07B9" w:rsidP="00740EA4">
      <w:pPr>
        <w:jc w:val="both"/>
      </w:pPr>
      <w:r>
        <w:t>Powiedział – „</w:t>
      </w:r>
      <w:r w:rsidR="00740EA4">
        <w:t xml:space="preserve">Program Aktywny III profil w powiecie mławskim  był  realizowany  latach 2014 -2020  w ramach Osi Priorytetów RPO. </w:t>
      </w:r>
      <w:r w:rsidR="004D3828">
        <w:t>Projekt  został  zr</w:t>
      </w:r>
      <w:r>
        <w:t xml:space="preserve">ealizowany </w:t>
      </w:r>
      <w:r w:rsidR="00740EA4">
        <w:t>w</w:t>
      </w:r>
      <w:r>
        <w:t xml:space="preserve"> partnerstw</w:t>
      </w:r>
      <w:r w:rsidR="00740EA4">
        <w:t xml:space="preserve">ie z </w:t>
      </w:r>
      <w:r>
        <w:t>Fundacj</w:t>
      </w:r>
      <w:r w:rsidR="00740EA4">
        <w:t xml:space="preserve">ą </w:t>
      </w:r>
      <w:r w:rsidR="00C46B04">
        <w:t xml:space="preserve"> Gospodarczą</w:t>
      </w:r>
      <w:r w:rsidR="00740EA4">
        <w:t xml:space="preserve"> Pro Europa. </w:t>
      </w:r>
      <w:r>
        <w:t xml:space="preserve"> Kwota projektu </w:t>
      </w:r>
      <w:r w:rsidR="00B45D3A">
        <w:t xml:space="preserve">to </w:t>
      </w:r>
      <w:r>
        <w:t xml:space="preserve">1 324 372,080 zł. Okres realizacji </w:t>
      </w:r>
      <w:r w:rsidR="00C46B04">
        <w:t xml:space="preserve">projektu </w:t>
      </w:r>
      <w:r>
        <w:t xml:space="preserve"> 1.</w:t>
      </w:r>
      <w:r w:rsidR="004D3828">
        <w:t xml:space="preserve">11.2017 - </w:t>
      </w:r>
      <w:r w:rsidR="00740EA4">
        <w:t>31.10.2019. Celem projektu było zwiększenie szans zatrudnienia osób wykluczonych zagrożeniem społecznym w powiecie mławskim</w:t>
      </w:r>
      <w:r w:rsidR="002874AD">
        <w:t xml:space="preserve">. Założeniem </w:t>
      </w:r>
      <w:r w:rsidR="003F3F6E">
        <w:t>było zaktywizowanie  95 osób. Dzięki naszym działaniom udało się docelo</w:t>
      </w:r>
      <w:r w:rsidR="00C46B04">
        <w:t>wo zaktywizować grupę 161 osób</w:t>
      </w:r>
      <w:r w:rsidR="00E67DC6">
        <w:t>,</w:t>
      </w:r>
      <w:r w:rsidR="00C46B04">
        <w:t xml:space="preserve"> w tym </w:t>
      </w:r>
      <w:r w:rsidR="003F3F6E">
        <w:t>85 kobiet i 76 m</w:t>
      </w:r>
      <w:r w:rsidR="006F59B5">
        <w:t>ężczyzn. Są to osoby, które zostały</w:t>
      </w:r>
      <w:r w:rsidR="003F3F6E">
        <w:t xml:space="preserve"> zakwalifikow</w:t>
      </w:r>
      <w:r w:rsidR="00E67DC6">
        <w:t>ane do III profilu pomocy, a wię</w:t>
      </w:r>
      <w:r w:rsidR="003F3F6E">
        <w:t>c osoby znajdujące się na rynku wykluczenia społecznego. Wiek osób nie był określony</w:t>
      </w:r>
      <w:r w:rsidR="002874AD">
        <w:t>. Przyjęcie osób</w:t>
      </w:r>
      <w:r w:rsidR="00E67DC6">
        <w:t xml:space="preserve"> polegało na przeprowadzeniu  rozmowy kwalifikacyjnej i </w:t>
      </w:r>
      <w:r w:rsidR="00FB19A4">
        <w:t>n</w:t>
      </w:r>
      <w:r w:rsidR="00DC7E9F">
        <w:t xml:space="preserve">a tej podstawie skierowanie </w:t>
      </w:r>
      <w:r w:rsidR="00FB19A4">
        <w:t xml:space="preserve"> do jednego z trzech profili:</w:t>
      </w:r>
    </w:p>
    <w:p w:rsidR="003F3F6E" w:rsidRDefault="0092016C" w:rsidP="00740EA4">
      <w:pPr>
        <w:jc w:val="both"/>
      </w:pPr>
      <w:r>
        <w:t>I profil – osoby nie potrzebujące wsparcia urzędu,</w:t>
      </w:r>
      <w:r w:rsidR="004B172D">
        <w:t xml:space="preserve"> k</w:t>
      </w:r>
      <w:r w:rsidR="002874AD">
        <w:t>orzystały tylko ze szkolenia .</w:t>
      </w:r>
    </w:p>
    <w:p w:rsidR="0092016C" w:rsidRDefault="0092016C" w:rsidP="00740EA4">
      <w:pPr>
        <w:jc w:val="both"/>
      </w:pPr>
      <w:r>
        <w:t>II profil – osoby</w:t>
      </w:r>
      <w:r w:rsidR="00FB19A4">
        <w:t xml:space="preserve"> najbardziej potrzebujące, mogły </w:t>
      </w:r>
      <w:r w:rsidR="004B172D">
        <w:t>korzystać ze wszystkich form pomocy oferowanych przez urząd pracy.</w:t>
      </w:r>
    </w:p>
    <w:p w:rsidR="00D21562" w:rsidRDefault="0092016C" w:rsidP="00740EA4">
      <w:pPr>
        <w:jc w:val="both"/>
      </w:pPr>
      <w:r>
        <w:t>III profil – osoby wykluczone społecznie, bezrobotne powyż</w:t>
      </w:r>
      <w:r w:rsidR="007C33D8">
        <w:t xml:space="preserve">ej 12 miesięcy, </w:t>
      </w:r>
      <w:r w:rsidR="0042773C">
        <w:t xml:space="preserve">osoby </w:t>
      </w:r>
      <w:r w:rsidR="007C33D8">
        <w:t>o niższym wyksz</w:t>
      </w:r>
      <w:r>
        <w:t>t</w:t>
      </w:r>
      <w:r w:rsidR="007C33D8">
        <w:t>a</w:t>
      </w:r>
      <w:r>
        <w:t>łceniu</w:t>
      </w:r>
      <w:r w:rsidR="00716BF8">
        <w:t>.</w:t>
      </w:r>
      <w:r w:rsidR="004B172D">
        <w:t xml:space="preserve"> </w:t>
      </w:r>
      <w:r w:rsidR="00FB19A4">
        <w:t xml:space="preserve"> </w:t>
      </w:r>
      <w:r w:rsidR="004B172D">
        <w:t>Jest to grupa osób najtrudniejsza do zaktywizowania.</w:t>
      </w:r>
    </w:p>
    <w:p w:rsidR="002874AD" w:rsidRDefault="005B09AD" w:rsidP="00740EA4">
      <w:pPr>
        <w:jc w:val="both"/>
      </w:pPr>
      <w:r>
        <w:t xml:space="preserve"> W roku 2017 napisaliśmy dwa projekty. Jeden projekt został już zakończony a drugi zakończy się 20.07.2020 ro</w:t>
      </w:r>
      <w:r w:rsidR="004B172D">
        <w:t xml:space="preserve">ku. </w:t>
      </w:r>
      <w:r w:rsidR="00520962">
        <w:t xml:space="preserve"> </w:t>
      </w:r>
      <w:r w:rsidR="00D00E1E">
        <w:t>W proje</w:t>
      </w:r>
      <w:r w:rsidR="00520962">
        <w:t>kcie było zaplanowanych 9 zadań takich jak:</w:t>
      </w:r>
      <w:r w:rsidR="002874AD">
        <w:t xml:space="preserve"> </w:t>
      </w:r>
      <w:r w:rsidR="00D00E1E">
        <w:t>diagnozowanie,</w:t>
      </w:r>
      <w:r w:rsidR="00520962">
        <w:t xml:space="preserve"> </w:t>
      </w:r>
      <w:r w:rsidR="00815423">
        <w:t xml:space="preserve"> </w:t>
      </w:r>
      <w:r w:rsidR="00D00E1E">
        <w:t>określenie ścieżki reintegracji zawodowej,</w:t>
      </w:r>
      <w:r w:rsidR="00520962">
        <w:t xml:space="preserve"> </w:t>
      </w:r>
      <w:r w:rsidR="00815423">
        <w:t>warsztaty rozwoju osobistego</w:t>
      </w:r>
      <w:r w:rsidR="009E7919">
        <w:t>, aktywizacja zawodowa</w:t>
      </w:r>
      <w:r w:rsidR="00815423">
        <w:t xml:space="preserve"> – autoprezentacja, kreowanie własnego wizerunku, motywacja</w:t>
      </w:r>
      <w:r w:rsidR="002874AD">
        <w:t>, kompetencje. Sposób przedstawiania</w:t>
      </w:r>
      <w:r w:rsidR="00815423">
        <w:t xml:space="preserve"> się</w:t>
      </w:r>
      <w:r w:rsidR="009E7919">
        <w:t xml:space="preserve"> miał</w:t>
      </w:r>
      <w:r w:rsidR="00815423">
        <w:t xml:space="preserve"> pozwolić na to aby takie osoby uwierzyły w to, że ten projekt da im szanse zatrudnienia. W ramach tego projektu </w:t>
      </w:r>
      <w:r w:rsidR="009E7919">
        <w:t>dowiedzieliśmy się jaka jest dalsza potrzebna  pomoc tym osobom.</w:t>
      </w:r>
      <w:r w:rsidR="002874AD">
        <w:t xml:space="preserve"> Kolejne zadania</w:t>
      </w:r>
      <w:r w:rsidR="00520962">
        <w:t xml:space="preserve"> to </w:t>
      </w:r>
      <w:r w:rsidR="009E7919">
        <w:t xml:space="preserve"> szkolenia zawodow</w:t>
      </w:r>
      <w:r w:rsidR="002874AD">
        <w:t xml:space="preserve">e, staże, prace interwencyjne </w:t>
      </w:r>
      <w:r w:rsidR="009E7919">
        <w:t xml:space="preserve">refundacja kosztów wyposażenia i doposażenia stanowisk pracy. Po rozmowach przeprowadzonych z doradcami zawodowymi osoby o niskich kwalifikacjach zaczynały </w:t>
      </w:r>
      <w:r w:rsidR="002874AD">
        <w:t>od stażu, a następnie</w:t>
      </w:r>
      <w:r w:rsidR="00DC7E9F">
        <w:t xml:space="preserve"> miały możliwość podjęcia  prac interwencyjnych.</w:t>
      </w:r>
    </w:p>
    <w:p w:rsidR="00254F6D" w:rsidRDefault="009E7919" w:rsidP="00740EA4">
      <w:pPr>
        <w:jc w:val="both"/>
      </w:pPr>
      <w:r>
        <w:t>W</w:t>
      </w:r>
      <w:r w:rsidR="002874AD">
        <w:t xml:space="preserve"> realizacji szkoleń odpowiedzialny był </w:t>
      </w:r>
      <w:r>
        <w:t>na</w:t>
      </w:r>
      <w:r w:rsidR="002874AD">
        <w:t xml:space="preserve">sz partner </w:t>
      </w:r>
      <w:r>
        <w:t xml:space="preserve"> Pro Europa. Jest to firma sprawdzona</w:t>
      </w:r>
      <w:r w:rsidR="00DA3B06">
        <w:t>,</w:t>
      </w:r>
      <w:r>
        <w:t xml:space="preserve"> z która współpracujemy już od dłuższego czasu.</w:t>
      </w:r>
      <w:r w:rsidR="00DA3B06">
        <w:t xml:space="preserve"> W ramach tego zadania zostało przeszkolonych 39 osób (15 kobiet i 24 mężczyzn).</w:t>
      </w:r>
      <w:r w:rsidR="00D75B9E">
        <w:t xml:space="preserve">  </w:t>
      </w:r>
      <w:r w:rsidR="00DA3B06">
        <w:t xml:space="preserve">Szkolenie obejmowało takie działy jak: </w:t>
      </w:r>
      <w:r w:rsidR="00D75B9E">
        <w:t xml:space="preserve">spawacz, operator wózka widłowego, </w:t>
      </w:r>
      <w:r w:rsidR="00DA3B06">
        <w:t xml:space="preserve">sprzedawca, obsługa kasy fiskalnej z </w:t>
      </w:r>
      <w:r w:rsidR="002874AD">
        <w:t>mo</w:t>
      </w:r>
      <w:r w:rsidR="00AB45A5">
        <w:t>żliwością uzyskania certyfikatu</w:t>
      </w:r>
      <w:r w:rsidR="00DA3B06">
        <w:t xml:space="preserve"> (certyfikat umożliwia współpracę w krajach Europy)</w:t>
      </w:r>
      <w:r w:rsidR="00D75B9E">
        <w:t xml:space="preserve">, a także </w:t>
      </w:r>
      <w:r w:rsidR="00992571">
        <w:t xml:space="preserve"> rachunkowość.</w:t>
      </w:r>
    </w:p>
    <w:p w:rsidR="006D0465" w:rsidRDefault="007E252A" w:rsidP="00740EA4">
      <w:pPr>
        <w:jc w:val="both"/>
      </w:pPr>
      <w:r>
        <w:t xml:space="preserve">Za realizację staży </w:t>
      </w:r>
      <w:r w:rsidR="00992571">
        <w:t>zawodowych</w:t>
      </w:r>
      <w:r>
        <w:t xml:space="preserve"> </w:t>
      </w:r>
      <w:r w:rsidR="00992571">
        <w:t xml:space="preserve"> odpowiedzialny</w:t>
      </w:r>
      <w:r>
        <w:t xml:space="preserve"> był</w:t>
      </w:r>
      <w:r w:rsidR="00992571">
        <w:t xml:space="preserve"> urząd pracy, uczestniczyło w nich  30 osób. Na prace interwencyjne zostało skierowanych 56 uczestników (27 kobiet, </w:t>
      </w:r>
      <w:r>
        <w:t xml:space="preserve">                   </w:t>
      </w:r>
      <w:r w:rsidR="00992571">
        <w:t>29 m</w:t>
      </w:r>
      <w:r w:rsidR="000A3C8B">
        <w:t>ę</w:t>
      </w:r>
      <w:r w:rsidR="00992571">
        <w:t>żczyzn</w:t>
      </w:r>
      <w:r w:rsidR="00520962">
        <w:t>). Prace interwencyjne jest to</w:t>
      </w:r>
      <w:r w:rsidR="006D0465">
        <w:t xml:space="preserve"> refundacja dla pr</w:t>
      </w:r>
      <w:r>
        <w:t>acodawców z chwilą gdy zatrudnią</w:t>
      </w:r>
      <w:r w:rsidR="006D0465">
        <w:t xml:space="preserve"> pr</w:t>
      </w:r>
      <w:r>
        <w:t xml:space="preserve">acownika w ramach umowy o pracę na </w:t>
      </w:r>
      <w:r w:rsidR="0072032D">
        <w:t>okres sześciu</w:t>
      </w:r>
      <w:r>
        <w:t xml:space="preserve"> miesięcy. Dodatkowym  w</w:t>
      </w:r>
      <w:r w:rsidR="006D0465">
        <w:t xml:space="preserve">arunkiem refundacji jest zobowiązanie pracodawcy aby </w:t>
      </w:r>
      <w:r w:rsidR="00520962">
        <w:t xml:space="preserve">po ukończeniu prac interwencyjnych </w:t>
      </w:r>
      <w:r w:rsidR="006D0465">
        <w:t>zatrudnić  pracownika przez</w:t>
      </w:r>
      <w:r w:rsidR="0072032D">
        <w:t xml:space="preserve"> kolejne</w:t>
      </w:r>
      <w:r w:rsidR="006D0465">
        <w:t xml:space="preserve"> cztery miesiące. </w:t>
      </w:r>
      <w:r>
        <w:t xml:space="preserve"> </w:t>
      </w:r>
      <w:r w:rsidR="006D0465">
        <w:t xml:space="preserve">W ramach refundacji </w:t>
      </w:r>
      <w:r w:rsidR="003B7C85">
        <w:t>kosztów</w:t>
      </w:r>
      <w:r w:rsidR="006D0465">
        <w:t xml:space="preserve"> doposażenia</w:t>
      </w:r>
      <w:r w:rsidR="003B7C85">
        <w:t xml:space="preserve"> i wyposażenia </w:t>
      </w:r>
      <w:r w:rsidR="0072032D">
        <w:t xml:space="preserve"> stanowisk pracy </w:t>
      </w:r>
      <w:r>
        <w:t xml:space="preserve"> zatrudniono 25 osób, w tym 10 kobiet i 15 mężczyzn.</w:t>
      </w:r>
      <w:r w:rsidR="003B7C85">
        <w:t xml:space="preserve"> Na 25 stanowisk z</w:t>
      </w:r>
      <w:r w:rsidR="006D0465">
        <w:t>głosiło się 16 pracodawców</w:t>
      </w:r>
      <w:r w:rsidR="003B7C85">
        <w:t>.</w:t>
      </w:r>
    </w:p>
    <w:p w:rsidR="000D6FD2" w:rsidRDefault="000D6FD2" w:rsidP="00740EA4">
      <w:pPr>
        <w:jc w:val="both"/>
      </w:pPr>
      <w:r>
        <w:t>Równoległymi działaniami w  ramach tego projektu</w:t>
      </w:r>
      <w:r w:rsidR="003079CE">
        <w:t>,</w:t>
      </w:r>
      <w:r>
        <w:t xml:space="preserve"> oprócz warsztatów aktywizacji zawodowej</w:t>
      </w:r>
      <w:r w:rsidR="003079CE">
        <w:t>,</w:t>
      </w:r>
      <w:r>
        <w:t xml:space="preserve">  było pośrednictwo pra</w:t>
      </w:r>
      <w:r w:rsidR="007E252A">
        <w:t xml:space="preserve">cy. Poradnictwo zawodowe zajmowało </w:t>
      </w:r>
      <w:r>
        <w:t xml:space="preserve"> się rekrutacj</w:t>
      </w:r>
      <w:r w:rsidR="007E252A">
        <w:t>ą osób bezrobotnych a pośrednictwo  pracy znajdowało  pracodawców, którzy</w:t>
      </w:r>
      <w:r>
        <w:t xml:space="preserve"> chcieli</w:t>
      </w:r>
      <w:r w:rsidR="007E252A">
        <w:t xml:space="preserve">by </w:t>
      </w:r>
      <w:r w:rsidR="003079CE">
        <w:t xml:space="preserve"> zatrudni</w:t>
      </w:r>
      <w:r>
        <w:t>ć</w:t>
      </w:r>
      <w:r w:rsidR="0072032D">
        <w:t xml:space="preserve"> osoby bezrobotne </w:t>
      </w:r>
      <w:r>
        <w:t xml:space="preserve"> lub przyjąć  na staż. </w:t>
      </w:r>
    </w:p>
    <w:p w:rsidR="0072032D" w:rsidRDefault="000D6FD2" w:rsidP="002A1C56">
      <w:pPr>
        <w:jc w:val="both"/>
      </w:pPr>
      <w:r>
        <w:t>W trakcie realizacji projektu złożyliśmy siedem wniosków o płatność. Wszystkie zostały zło</w:t>
      </w:r>
      <w:r w:rsidR="00D42A9F">
        <w:t>ż</w:t>
      </w:r>
      <w:r>
        <w:t>one termino</w:t>
      </w:r>
      <w:r w:rsidR="00D42A9F">
        <w:t>wo oraz</w:t>
      </w:r>
      <w:r w:rsidR="00DA6461">
        <w:t xml:space="preserve"> </w:t>
      </w:r>
      <w:r w:rsidR="00D42A9F">
        <w:t xml:space="preserve">zaakceptowane przez Mazowieckie Jednostki Wdrażania. W żadnym </w:t>
      </w:r>
      <w:r w:rsidR="00D42A9F">
        <w:lastRenderedPageBreak/>
        <w:t>nie stwierdzono nieprawidłowości. W dniu wczorajszym z</w:t>
      </w:r>
      <w:r w:rsidR="0072032D">
        <w:t xml:space="preserve">łożyliśmy wniosek końcowy, którego </w:t>
      </w:r>
      <w:r w:rsidR="00D42A9F">
        <w:t>weryfikacja nastąpi</w:t>
      </w:r>
      <w:r w:rsidR="00DA6461">
        <w:t xml:space="preserve"> pod koniec 2019 roku.</w:t>
      </w:r>
      <w:r w:rsidR="00D42A9F">
        <w:t xml:space="preserve"> </w:t>
      </w:r>
      <w:r w:rsidR="00DA6461">
        <w:t>K</w:t>
      </w:r>
      <w:r w:rsidR="00D42A9F">
        <w:t xml:space="preserve">wota rozliczeniowa na koniec </w:t>
      </w:r>
      <w:r w:rsidR="00DA6461">
        <w:t xml:space="preserve">tego </w:t>
      </w:r>
      <w:r w:rsidR="0072032D">
        <w:t>projektu to</w:t>
      </w:r>
      <w:r w:rsidR="00DA6461">
        <w:t xml:space="preserve"> </w:t>
      </w:r>
      <w:r w:rsidR="00D42A9F">
        <w:t>1</w:t>
      </w:r>
      <w:r w:rsidR="00DA6461">
        <w:t xml:space="preserve"> 322 228,84 zł.</w:t>
      </w:r>
    </w:p>
    <w:p w:rsidR="003D7D1B" w:rsidRDefault="00DA6461" w:rsidP="002A1C56">
      <w:pPr>
        <w:jc w:val="both"/>
      </w:pPr>
      <w:r>
        <w:t>W trakcie realizacji projektu mieliśmy przeprowadzone dwie kontrole. Pierwsza kontrol</w:t>
      </w:r>
      <w:r w:rsidR="002A1C56">
        <w:t xml:space="preserve">a miała miejsce  5 marca </w:t>
      </w:r>
      <w:r>
        <w:t>2018 rok</w:t>
      </w:r>
      <w:r w:rsidR="003079CE">
        <w:t>u. W trakcie tej kontroli odbywało</w:t>
      </w:r>
      <w:r>
        <w:t xml:space="preserve"> się</w:t>
      </w:r>
      <w:r w:rsidR="002A1C56">
        <w:t xml:space="preserve"> szkolenie spaw</w:t>
      </w:r>
      <w:r w:rsidR="003079CE">
        <w:t>aczy i została</w:t>
      </w:r>
      <w:r w:rsidR="002A1C56">
        <w:t xml:space="preserve"> stwier</w:t>
      </w:r>
      <w:r w:rsidR="003079CE">
        <w:t>dzona jedna nieprawidłowość -</w:t>
      </w:r>
      <w:r w:rsidR="002A1C56">
        <w:t xml:space="preserve"> brak oznakowania. </w:t>
      </w:r>
      <w:r w:rsidR="003079CE">
        <w:t xml:space="preserve">Braki zostały usunięte i więcej </w:t>
      </w:r>
      <w:r w:rsidR="002A1C56">
        <w:t xml:space="preserve"> </w:t>
      </w:r>
      <w:r w:rsidR="003079CE">
        <w:t>uwag pokontrolnych nie było. Dru</w:t>
      </w:r>
      <w:r w:rsidR="002A1C56">
        <w:t>ga kontrola odbyła się w siedzibie urzędu</w:t>
      </w:r>
      <w:r w:rsidR="003079CE">
        <w:t xml:space="preserve"> </w:t>
      </w:r>
      <w:r w:rsidR="0072032D">
        <w:t xml:space="preserve">pracy </w:t>
      </w:r>
      <w:r w:rsidR="003079CE">
        <w:t xml:space="preserve">w </w:t>
      </w:r>
      <w:r w:rsidR="002A1C56">
        <w:t xml:space="preserve"> dniach 7-9 listopada 2018 roku. Podczas tej kontroli były sprawdzane wszystkie dokumenty dotyczące realizacji projektu tj. polityka bezpieczeństwa, regulaminy, zamówienia publiczne itp. Kontrola wykazała, że projekt  realizowany jest  prawidłowo.</w:t>
      </w:r>
    </w:p>
    <w:p w:rsidR="002A1C56" w:rsidRDefault="002A1C56" w:rsidP="002A1C56">
      <w:pPr>
        <w:jc w:val="both"/>
      </w:pPr>
    </w:p>
    <w:p w:rsidR="002A1C56" w:rsidRDefault="002A1C56" w:rsidP="002A1C56">
      <w:pPr>
        <w:jc w:val="both"/>
      </w:pPr>
      <w:r w:rsidRPr="002A1C56">
        <w:rPr>
          <w:u w:val="single"/>
        </w:rPr>
        <w:t>Pan Henryk Antczak</w:t>
      </w:r>
      <w:r>
        <w:t xml:space="preserve"> – Członek Komisji</w:t>
      </w:r>
    </w:p>
    <w:p w:rsidR="003D7D1B" w:rsidRDefault="002A1C56" w:rsidP="00740EA4">
      <w:pPr>
        <w:jc w:val="both"/>
      </w:pPr>
      <w:r>
        <w:t>Zapytał – „ Ile z t</w:t>
      </w:r>
      <w:r w:rsidR="005200BC">
        <w:t>ych 160 osób aktualnie pracuje?”</w:t>
      </w:r>
    </w:p>
    <w:p w:rsidR="002A1C56" w:rsidRDefault="002A1C56" w:rsidP="00740EA4">
      <w:pPr>
        <w:jc w:val="both"/>
      </w:pPr>
    </w:p>
    <w:p w:rsidR="002A1C56" w:rsidRDefault="0079617B" w:rsidP="00740EA4">
      <w:pPr>
        <w:jc w:val="both"/>
      </w:pPr>
      <w:r w:rsidRPr="0079617B">
        <w:rPr>
          <w:u w:val="single"/>
        </w:rPr>
        <w:t>Pan Witold Żerański</w:t>
      </w:r>
      <w:r>
        <w:t xml:space="preserve"> – Dyrektor PUP w Mławie</w:t>
      </w:r>
    </w:p>
    <w:p w:rsidR="003D7D1B" w:rsidRDefault="0079617B" w:rsidP="00740EA4">
      <w:pPr>
        <w:jc w:val="both"/>
      </w:pPr>
      <w:r>
        <w:t>Odpowiedział – „</w:t>
      </w:r>
      <w:r w:rsidR="00E86EBC">
        <w:t>Projekty wykazują  80% efektywności zatrudnienia.”</w:t>
      </w:r>
    </w:p>
    <w:p w:rsidR="00E86EBC" w:rsidRDefault="00E86EBC" w:rsidP="00740EA4">
      <w:pPr>
        <w:jc w:val="both"/>
      </w:pPr>
    </w:p>
    <w:p w:rsidR="00E86EBC" w:rsidRDefault="00E86EBC" w:rsidP="00740EA4">
      <w:pPr>
        <w:jc w:val="both"/>
      </w:pPr>
      <w:r w:rsidRPr="00E86EBC">
        <w:rPr>
          <w:u w:val="single"/>
        </w:rPr>
        <w:t>Pan Artur Kacprzak</w:t>
      </w:r>
      <w:r>
        <w:t xml:space="preserve"> – Przewodniczący Komisji</w:t>
      </w:r>
    </w:p>
    <w:p w:rsidR="00E86EBC" w:rsidRDefault="00E86EBC" w:rsidP="00740EA4">
      <w:pPr>
        <w:jc w:val="both"/>
      </w:pPr>
      <w:r>
        <w:t>Dodał – „</w:t>
      </w:r>
      <w:r w:rsidR="002C284E">
        <w:t>Czy z</w:t>
      </w:r>
      <w:r w:rsidR="00DB17C5">
        <w:t>apisana k</w:t>
      </w:r>
      <w:r>
        <w:t>wota 66,950</w:t>
      </w:r>
      <w:r w:rsidR="00DB17C5">
        <w:t xml:space="preserve"> zł </w:t>
      </w:r>
      <w:r>
        <w:t xml:space="preserve"> jest to wkład </w:t>
      </w:r>
      <w:r w:rsidR="00B65409">
        <w:t>z urzędu</w:t>
      </w:r>
      <w:r w:rsidR="0072032D">
        <w:t xml:space="preserve"> pracy </w:t>
      </w:r>
      <w:r w:rsidR="00B65409">
        <w:t xml:space="preserve"> </w:t>
      </w:r>
      <w:r>
        <w:t xml:space="preserve">w postaci </w:t>
      </w:r>
      <w:r w:rsidR="00DB17C5">
        <w:t xml:space="preserve">wynagrodzeń </w:t>
      </w:r>
      <w:r w:rsidR="002C284E">
        <w:t xml:space="preserve">dla </w:t>
      </w:r>
      <w:r>
        <w:t>pracowników już pracujących</w:t>
      </w:r>
      <w:r w:rsidR="00DB17C5">
        <w:t>?</w:t>
      </w:r>
      <w:r w:rsidR="005200BC">
        <w:t>”</w:t>
      </w:r>
    </w:p>
    <w:p w:rsidR="002660DB" w:rsidRDefault="002660DB" w:rsidP="00740EA4">
      <w:pPr>
        <w:jc w:val="both"/>
      </w:pPr>
    </w:p>
    <w:p w:rsidR="002660DB" w:rsidRDefault="002660DB" w:rsidP="00740EA4">
      <w:pPr>
        <w:jc w:val="both"/>
      </w:pPr>
      <w:r w:rsidRPr="002660DB">
        <w:rPr>
          <w:u w:val="single"/>
        </w:rPr>
        <w:t>Pan Witold Żerański</w:t>
      </w:r>
      <w:r>
        <w:t xml:space="preserve"> – Dyrektor PUP w Mławie</w:t>
      </w:r>
    </w:p>
    <w:p w:rsidR="002660DB" w:rsidRDefault="002660DB" w:rsidP="00740EA4">
      <w:pPr>
        <w:jc w:val="both"/>
      </w:pPr>
      <w:r>
        <w:t>Odpowiedział – „</w:t>
      </w:r>
      <w:r w:rsidR="00B8055D">
        <w:t>Tak. Przy każdym projekcie mamy możliwość zatrudnienia koordynatora i osobę do działu  księgowości. Pozostałe osoby są oddelegowane na cześć etatu. To jest wkład u</w:t>
      </w:r>
      <w:r w:rsidR="007C4FB4">
        <w:t xml:space="preserve">rzędu. Współpracujący z nami partnerzy </w:t>
      </w:r>
      <w:r w:rsidR="002C284E">
        <w:t xml:space="preserve">też muszą </w:t>
      </w:r>
      <w:r w:rsidR="0072032D">
        <w:t xml:space="preserve">zapewnić wkład własny. </w:t>
      </w:r>
      <w:r w:rsidR="00B65409">
        <w:t>Staramy się współpracować z firmami, które są znane na rynku i możemy</w:t>
      </w:r>
      <w:r w:rsidR="002C284E">
        <w:t xml:space="preserve"> się od nich</w:t>
      </w:r>
      <w:r w:rsidR="005E6E35">
        <w:t xml:space="preserve"> uczyć</w:t>
      </w:r>
      <w:r w:rsidR="002C284E">
        <w:t>.</w:t>
      </w:r>
      <w:r w:rsidR="00B65409">
        <w:t>”</w:t>
      </w:r>
    </w:p>
    <w:p w:rsidR="00B8055D" w:rsidRDefault="00B8055D" w:rsidP="00740EA4">
      <w:pPr>
        <w:jc w:val="both"/>
      </w:pPr>
    </w:p>
    <w:p w:rsidR="00B8055D" w:rsidRDefault="00B8055D" w:rsidP="00740EA4">
      <w:pPr>
        <w:jc w:val="both"/>
      </w:pPr>
      <w:r w:rsidRPr="00B8055D">
        <w:rPr>
          <w:u w:val="single"/>
        </w:rPr>
        <w:t>Pan Jacek Szlachta</w:t>
      </w:r>
      <w:r>
        <w:t xml:space="preserve"> – Członek Komisji</w:t>
      </w:r>
    </w:p>
    <w:p w:rsidR="009025E3" w:rsidRDefault="00B8055D" w:rsidP="00740EA4">
      <w:pPr>
        <w:jc w:val="both"/>
      </w:pPr>
      <w:r>
        <w:t xml:space="preserve">Zapytał </w:t>
      </w:r>
      <w:r w:rsidR="00982D31">
        <w:t>– „Zatrudnienie psychologa miało</w:t>
      </w:r>
      <w:r>
        <w:t xml:space="preserve"> na celu umożliwienie dostosowania</w:t>
      </w:r>
      <w:r w:rsidR="00120533">
        <w:t xml:space="preserve"> formy              i </w:t>
      </w:r>
      <w:r>
        <w:t xml:space="preserve"> tematyki wsparcia zgodnie ze zdiagnozowanymi potrzebami uczestników projektu. </w:t>
      </w:r>
      <w:r w:rsidR="000166F5">
        <w:t>Czy na koniec projektu psycholog sprawdził stan zadowolenia uczestników?</w:t>
      </w:r>
      <w:r w:rsidR="005200BC">
        <w:t>”</w:t>
      </w:r>
    </w:p>
    <w:p w:rsidR="000166F5" w:rsidRDefault="000166F5" w:rsidP="00740EA4">
      <w:pPr>
        <w:jc w:val="both"/>
      </w:pPr>
    </w:p>
    <w:p w:rsidR="000166F5" w:rsidRDefault="000166F5" w:rsidP="00740EA4">
      <w:pPr>
        <w:jc w:val="both"/>
      </w:pPr>
      <w:r w:rsidRPr="000166F5">
        <w:rPr>
          <w:u w:val="single"/>
        </w:rPr>
        <w:t>Pan Witold Żerański</w:t>
      </w:r>
      <w:r>
        <w:t xml:space="preserve"> – Dyrektor PUP w Mławie</w:t>
      </w:r>
    </w:p>
    <w:p w:rsidR="009025E3" w:rsidRDefault="000166F5" w:rsidP="00740EA4">
      <w:pPr>
        <w:jc w:val="both"/>
      </w:pPr>
      <w:r>
        <w:t>Odpowiedział – „</w:t>
      </w:r>
      <w:r w:rsidR="00982D31">
        <w:t>Jedynie przy</w:t>
      </w:r>
      <w:r w:rsidR="005E6E35">
        <w:t xml:space="preserve"> realizacji programu</w:t>
      </w:r>
      <w:r w:rsidR="00120533">
        <w:t xml:space="preserve"> specjalne</w:t>
      </w:r>
      <w:r w:rsidR="005E6E35">
        <w:t>go i programu konkursowego</w:t>
      </w:r>
      <w:r w:rsidR="00120533">
        <w:t xml:space="preserve"> możemy zatrudnić  psychologa. Psycholog j</w:t>
      </w:r>
      <w:r w:rsidR="005E6E35">
        <w:t>est najbardziej potrzebny w</w:t>
      </w:r>
      <w:r w:rsidR="00120533">
        <w:t xml:space="preserve"> I etapie. Uczestników w projekcie było 161 osób</w:t>
      </w:r>
      <w:r w:rsidR="004C022F">
        <w:t>. N</w:t>
      </w:r>
      <w:r w:rsidR="001632BD">
        <w:t>asi doradc</w:t>
      </w:r>
      <w:r w:rsidR="002D2885">
        <w:t xml:space="preserve">y </w:t>
      </w:r>
      <w:r w:rsidR="004C022F">
        <w:t xml:space="preserve">zapoznawali uczestników z tematem projektu.  Po tej rozmowie bezrobotny deklarował chęć </w:t>
      </w:r>
      <w:r w:rsidR="002D2885">
        <w:t xml:space="preserve"> przystąpieni</w:t>
      </w:r>
      <w:r w:rsidR="004C022F">
        <w:t>a</w:t>
      </w:r>
      <w:r w:rsidR="002D2885">
        <w:t xml:space="preserve"> </w:t>
      </w:r>
      <w:r w:rsidR="001632BD">
        <w:t xml:space="preserve">do </w:t>
      </w:r>
      <w:r w:rsidR="00982D31">
        <w:t xml:space="preserve">tego </w:t>
      </w:r>
      <w:r w:rsidR="001632BD">
        <w:t xml:space="preserve">projektu. </w:t>
      </w:r>
      <w:r w:rsidR="00093E7A">
        <w:t>Każdy uczestnik potrzebuje innego wsparcia. Z początku ludzie są zamknięci w sobie i trudno do nich dotrzeć, a po krótkim czasie te same osoby  są  już całkiem innymi ludźmi. Dlate</w:t>
      </w:r>
      <w:r w:rsidR="001C005A">
        <w:t xml:space="preserve">go rola psychologa jest tu bardzo </w:t>
      </w:r>
      <w:r w:rsidR="00093E7A">
        <w:t xml:space="preserve">ważna. Dzięki temu jeden z naszych pracowników rozpoczął studia na kierunku </w:t>
      </w:r>
      <w:proofErr w:type="spellStart"/>
      <w:r w:rsidR="00093E7A">
        <w:t>couchingu</w:t>
      </w:r>
      <w:proofErr w:type="spellEnd"/>
      <w:r w:rsidR="00093E7A">
        <w:t xml:space="preserve"> czyli osobistego trenera.</w:t>
      </w:r>
      <w:r w:rsidR="0066069E">
        <w:t xml:space="preserve">  C</w:t>
      </w:r>
      <w:r w:rsidR="001632BD">
        <w:t xml:space="preserve">oraz więcej czasu będzie potrzeba na wyłonienie </w:t>
      </w:r>
      <w:r w:rsidR="001761C1">
        <w:t xml:space="preserve">z </w:t>
      </w:r>
      <w:r w:rsidR="001632BD">
        <w:t xml:space="preserve">grupy </w:t>
      </w:r>
      <w:r w:rsidR="001761C1">
        <w:t xml:space="preserve">odpowiednich </w:t>
      </w:r>
      <w:r w:rsidR="001632BD">
        <w:t xml:space="preserve">uczestników  projektu. W tej chwili  jest trzech doradców zawodowych, którzy </w:t>
      </w:r>
      <w:r w:rsidR="00D71F31">
        <w:t xml:space="preserve">non stop </w:t>
      </w:r>
      <w:r w:rsidR="001632BD">
        <w:t>zajmują się tym zadaniem. Doradcy przeprowadzają  rozmowy i odpowiednio kwalifikują ludzi do odpowiadającego im programu.</w:t>
      </w:r>
      <w:r w:rsidR="00D71F31">
        <w:t xml:space="preserve"> Współpracujemy z Wojewódzkim Urzędem w Ciechanowie i w ramach koleżeńskiej współpracy</w:t>
      </w:r>
      <w:r w:rsidR="001C005A">
        <w:t xml:space="preserve"> raz w tygodniu przyjeżdża do nas psycholog. </w:t>
      </w:r>
      <w:r w:rsidR="001761C1">
        <w:t xml:space="preserve"> W momencie</w:t>
      </w:r>
      <w:r w:rsidR="001C005A">
        <w:t>,</w:t>
      </w:r>
      <w:r w:rsidR="001761C1">
        <w:t xml:space="preserve"> gdy już </w:t>
      </w:r>
      <w:r w:rsidR="00210354">
        <w:t xml:space="preserve"> będziemy mieć s</w:t>
      </w:r>
      <w:r w:rsidR="00982D31">
        <w:t xml:space="preserve">wojego trenera  </w:t>
      </w:r>
      <w:r w:rsidR="001C005A">
        <w:t xml:space="preserve"> zadanie to  będziemy realizować </w:t>
      </w:r>
      <w:r w:rsidR="00210354">
        <w:t xml:space="preserve"> w ramach własnych.</w:t>
      </w:r>
      <w:r w:rsidR="0066069E">
        <w:t xml:space="preserve"> Uwa</w:t>
      </w:r>
      <w:r w:rsidR="005200BC">
        <w:t>ż</w:t>
      </w:r>
      <w:r w:rsidR="0066069E">
        <w:t>am</w:t>
      </w:r>
      <w:r w:rsidR="005200BC">
        <w:t xml:space="preserve">, że to będzie </w:t>
      </w:r>
      <w:r w:rsidR="001761C1">
        <w:t xml:space="preserve">dodatkowy atut i  </w:t>
      </w:r>
      <w:r w:rsidR="005200BC">
        <w:t>przewaga nad innymi urzędami w pisaniu projektów.</w:t>
      </w:r>
      <w:r w:rsidR="00271F49">
        <w:t xml:space="preserve"> Działania trenera to będzie coś</w:t>
      </w:r>
      <w:r w:rsidR="005200BC">
        <w:t xml:space="preserve"> nowego w systemie opieki społecznej i urzędów prac</w:t>
      </w:r>
      <w:r w:rsidR="001C005A">
        <w:t>y, ponieważ</w:t>
      </w:r>
      <w:r w:rsidR="005200BC">
        <w:t xml:space="preserve"> coraz więcej c</w:t>
      </w:r>
      <w:r w:rsidR="00982D31">
        <w:t xml:space="preserve">zasu  i nowoczesnych metod </w:t>
      </w:r>
      <w:r w:rsidR="005200BC">
        <w:t>potrzebnych</w:t>
      </w:r>
      <w:r w:rsidR="00982D31">
        <w:t xml:space="preserve"> jest  żeby </w:t>
      </w:r>
      <w:r w:rsidR="005200BC">
        <w:t xml:space="preserve"> przekonać  ludzi aby uwierzyli w siebie.”</w:t>
      </w:r>
    </w:p>
    <w:p w:rsidR="00093E7A" w:rsidRDefault="00093E7A" w:rsidP="00740EA4">
      <w:pPr>
        <w:jc w:val="both"/>
      </w:pPr>
    </w:p>
    <w:p w:rsidR="00093E7A" w:rsidRDefault="00093E7A" w:rsidP="00740EA4">
      <w:pPr>
        <w:jc w:val="both"/>
      </w:pPr>
      <w:r w:rsidRPr="00093E7A">
        <w:rPr>
          <w:u w:val="single"/>
        </w:rPr>
        <w:t>Pan Jacek Szlachta</w:t>
      </w:r>
      <w:r>
        <w:t xml:space="preserve"> – Członek komisji</w:t>
      </w:r>
    </w:p>
    <w:p w:rsidR="00093E7A" w:rsidRDefault="00093E7A" w:rsidP="00740EA4">
      <w:pPr>
        <w:jc w:val="both"/>
      </w:pPr>
      <w:r>
        <w:t>Zapyt</w:t>
      </w:r>
      <w:r w:rsidR="009C5B96">
        <w:t>ał – „</w:t>
      </w:r>
      <w:r>
        <w:t>Ile będzie trwała edukacja nowego trenera</w:t>
      </w:r>
      <w:r w:rsidR="00F54BCD">
        <w:t xml:space="preserve"> i kto za to zapłaci?.</w:t>
      </w:r>
    </w:p>
    <w:p w:rsidR="00F54BCD" w:rsidRDefault="00F54BCD" w:rsidP="00740EA4">
      <w:pPr>
        <w:jc w:val="both"/>
      </w:pPr>
    </w:p>
    <w:p w:rsidR="00F54BCD" w:rsidRDefault="00F54BCD" w:rsidP="00740EA4">
      <w:pPr>
        <w:jc w:val="both"/>
      </w:pPr>
      <w:r w:rsidRPr="00F54BCD">
        <w:rPr>
          <w:u w:val="single"/>
        </w:rPr>
        <w:t>Pan Witold Żerański</w:t>
      </w:r>
      <w:r>
        <w:t xml:space="preserve"> – Dyrektor PUP w Mławie</w:t>
      </w:r>
    </w:p>
    <w:p w:rsidR="00F54BCD" w:rsidRDefault="00F54BCD" w:rsidP="00740EA4">
      <w:pPr>
        <w:jc w:val="both"/>
      </w:pPr>
      <w:r>
        <w:t>Odpowiedział – „Okres pobierania nauki skończy się w czerwcu 2020 r</w:t>
      </w:r>
      <w:r w:rsidR="00FE6E3B">
        <w:t>oku. W ramach funduszu pracy istnieje  możliwość doszkalania</w:t>
      </w:r>
      <w:r>
        <w:t xml:space="preserve">  pracowników. Raz na rok pracownik musi odbyć jedno szkolenie.</w:t>
      </w:r>
      <w:r w:rsidR="00146373">
        <w:t xml:space="preserve"> </w:t>
      </w:r>
      <w:r>
        <w:t xml:space="preserve"> Pracownik ponosi tylko koszty własne tj. dojazd.”</w:t>
      </w:r>
    </w:p>
    <w:p w:rsidR="00F54BCD" w:rsidRDefault="00F54BCD" w:rsidP="00740EA4">
      <w:pPr>
        <w:jc w:val="both"/>
      </w:pPr>
    </w:p>
    <w:p w:rsidR="00F54BCD" w:rsidRDefault="00F54BCD" w:rsidP="00740EA4">
      <w:pPr>
        <w:jc w:val="both"/>
      </w:pPr>
      <w:r w:rsidRPr="00F54BCD">
        <w:rPr>
          <w:u w:val="single"/>
        </w:rPr>
        <w:t>Pan Artur Kacprzak</w:t>
      </w:r>
      <w:r>
        <w:t xml:space="preserve"> – Przewodniczący Komisji</w:t>
      </w:r>
    </w:p>
    <w:p w:rsidR="00F54BCD" w:rsidRDefault="00F54BCD" w:rsidP="00740EA4">
      <w:pPr>
        <w:jc w:val="both"/>
      </w:pPr>
      <w:r>
        <w:t>Zapytał – „Jaki był przedział wiekowy osób uczestniczących w tym programie?”</w:t>
      </w:r>
    </w:p>
    <w:p w:rsidR="00F54BCD" w:rsidRDefault="00F54BCD" w:rsidP="00740EA4">
      <w:pPr>
        <w:jc w:val="both"/>
      </w:pPr>
    </w:p>
    <w:p w:rsidR="00F54BCD" w:rsidRDefault="00F54BCD" w:rsidP="00740EA4">
      <w:pPr>
        <w:jc w:val="both"/>
      </w:pPr>
      <w:r w:rsidRPr="00F54BCD">
        <w:rPr>
          <w:u w:val="single"/>
        </w:rPr>
        <w:t>Pan Witold Żerański</w:t>
      </w:r>
      <w:r>
        <w:t xml:space="preserve"> – Dyrektor PUP w Mławie</w:t>
      </w:r>
    </w:p>
    <w:p w:rsidR="00F54BCD" w:rsidRDefault="00F54BCD" w:rsidP="00740EA4">
      <w:pPr>
        <w:jc w:val="both"/>
      </w:pPr>
      <w:r>
        <w:t>Odpowiedział – „W tym projekcie uczestniczyły osoby w różnym wieku, zarówno osoby młode jak i starsze.</w:t>
      </w:r>
      <w:r w:rsidR="00B87ABB">
        <w:t xml:space="preserve"> Osobami w</w:t>
      </w:r>
      <w:r w:rsidR="005D2415">
        <w:t xml:space="preserve">ykluczonymi są </w:t>
      </w:r>
      <w:r w:rsidR="003F760F">
        <w:t xml:space="preserve">nie </w:t>
      </w:r>
      <w:r w:rsidR="005D2415">
        <w:t>tylko osoby powyżej 50 roku ż</w:t>
      </w:r>
      <w:r w:rsidR="00B87ABB">
        <w:t>ycia</w:t>
      </w:r>
      <w:r w:rsidR="005D2415">
        <w:t xml:space="preserve">. Około 30%  osób to osoby do 30 roku życia, powyżej 40% </w:t>
      </w:r>
      <w:r w:rsidR="00146373">
        <w:t xml:space="preserve"> to </w:t>
      </w:r>
      <w:r w:rsidR="005D2415">
        <w:t>osoby z wykształcen</w:t>
      </w:r>
      <w:r w:rsidR="003F760F">
        <w:t>iem podstawowym i gimnazjalnym.</w:t>
      </w:r>
      <w:r w:rsidR="00665E1C">
        <w:t xml:space="preserve"> </w:t>
      </w:r>
      <w:r w:rsidR="003F760F">
        <w:t>Ten projekt</w:t>
      </w:r>
      <w:r w:rsidR="00146373">
        <w:t xml:space="preserve"> skierowany jest szczególnie dla </w:t>
      </w:r>
      <w:r w:rsidR="003F760F">
        <w:t>osób zagrożonych wykluczeniem społecznym.</w:t>
      </w:r>
      <w:r w:rsidR="00B16778">
        <w:t>”</w:t>
      </w:r>
    </w:p>
    <w:p w:rsidR="00B16778" w:rsidRDefault="00B16778" w:rsidP="00740EA4">
      <w:pPr>
        <w:jc w:val="both"/>
      </w:pPr>
    </w:p>
    <w:p w:rsidR="008B2566" w:rsidRDefault="008B2566" w:rsidP="00740EA4">
      <w:pPr>
        <w:jc w:val="both"/>
      </w:pPr>
      <w:r w:rsidRPr="008B2566">
        <w:rPr>
          <w:u w:val="single"/>
        </w:rPr>
        <w:t>Pan Henryk Antczak</w:t>
      </w:r>
      <w:r>
        <w:t xml:space="preserve"> – Członek Komisji</w:t>
      </w:r>
    </w:p>
    <w:p w:rsidR="008B2566" w:rsidRDefault="008B2566" w:rsidP="00740EA4">
      <w:pPr>
        <w:jc w:val="both"/>
      </w:pPr>
      <w:r>
        <w:t>Zapytał – „Od kiedy pan Dyrektor pracuje w Powiatowym Urzędzie Pracy?</w:t>
      </w:r>
    </w:p>
    <w:p w:rsidR="008B2566" w:rsidRDefault="008B2566" w:rsidP="00740EA4">
      <w:pPr>
        <w:jc w:val="both"/>
      </w:pPr>
    </w:p>
    <w:p w:rsidR="008B2566" w:rsidRDefault="008B2566" w:rsidP="00740EA4">
      <w:pPr>
        <w:jc w:val="both"/>
      </w:pPr>
      <w:r w:rsidRPr="008B2566">
        <w:rPr>
          <w:u w:val="single"/>
        </w:rPr>
        <w:t>Pan Witold Żerański</w:t>
      </w:r>
      <w:r>
        <w:t xml:space="preserve"> – Dyrektor PUP w Mławie</w:t>
      </w:r>
    </w:p>
    <w:p w:rsidR="008B2566" w:rsidRDefault="008B2566" w:rsidP="00740EA4">
      <w:pPr>
        <w:jc w:val="both"/>
      </w:pPr>
      <w:r>
        <w:t xml:space="preserve">Odpowiedział – „Prace podjąłem w 1990 roku. Z początku to były biura pracy, które </w:t>
      </w:r>
      <w:r w:rsidR="00B16778">
        <w:t xml:space="preserve">w latach 1993-2000 </w:t>
      </w:r>
      <w:r>
        <w:t xml:space="preserve">podlegały pod </w:t>
      </w:r>
      <w:r w:rsidR="00B16778">
        <w:t xml:space="preserve">Wojewódzki i </w:t>
      </w:r>
      <w:r>
        <w:t>Krajowy Urząd Pracy</w:t>
      </w:r>
      <w:r w:rsidR="00B16778">
        <w:t xml:space="preserve">. Po roku 2000 </w:t>
      </w:r>
      <w:r w:rsidR="00271F49">
        <w:t>Urząd P</w:t>
      </w:r>
      <w:r w:rsidR="00EF0FF0">
        <w:t>racy zaczął podlegać pod samorządy.”</w:t>
      </w:r>
    </w:p>
    <w:p w:rsidR="00EF0FF0" w:rsidRDefault="00EF0FF0" w:rsidP="00740EA4">
      <w:pPr>
        <w:jc w:val="both"/>
      </w:pPr>
    </w:p>
    <w:p w:rsidR="00EF0FF0" w:rsidRDefault="00EF0FF0" w:rsidP="00740EA4">
      <w:pPr>
        <w:jc w:val="both"/>
      </w:pPr>
      <w:r w:rsidRPr="00EF0FF0">
        <w:rPr>
          <w:u w:val="single"/>
        </w:rPr>
        <w:t>Pan Jacek Szlachta</w:t>
      </w:r>
      <w:r>
        <w:t xml:space="preserve"> – Członek Komisji</w:t>
      </w:r>
    </w:p>
    <w:p w:rsidR="00BB7A58" w:rsidRDefault="00EF0FF0" w:rsidP="00740EA4">
      <w:pPr>
        <w:jc w:val="both"/>
      </w:pPr>
      <w:r>
        <w:t>Zapytał – „Na aktywizację zawodową przekazywane są pieniądze z Państwowego Funduszu Rehabilitacji Osób Niepełnosprawnych</w:t>
      </w:r>
      <w:r w:rsidR="009C5B96">
        <w:t>.  T</w:t>
      </w:r>
      <w:r>
        <w:t>ych pien</w:t>
      </w:r>
      <w:r w:rsidR="00A310DE">
        <w:t xml:space="preserve">iędzy jest mało wykorzystywanych. </w:t>
      </w:r>
      <w:r>
        <w:t xml:space="preserve"> Czy są jakieś projekty skierowane dla osób niepełnosprawnych. W tej chwili niecałe 10% przekazywane jest na aktywizację zawodową</w:t>
      </w:r>
      <w:r w:rsidR="0085027F">
        <w:t>. Jak pracodawcy odnoszą się do osób niepełnosprawnych</w:t>
      </w:r>
      <w:r w:rsidR="00735842">
        <w:t>?”</w:t>
      </w:r>
    </w:p>
    <w:p w:rsidR="00EF0FF0" w:rsidRDefault="00EF0FF0" w:rsidP="00740EA4">
      <w:pPr>
        <w:jc w:val="both"/>
      </w:pPr>
    </w:p>
    <w:p w:rsidR="00EF0FF0" w:rsidRDefault="00EF0FF0" w:rsidP="00740EA4">
      <w:pPr>
        <w:jc w:val="both"/>
      </w:pPr>
      <w:r w:rsidRPr="00EF0FF0">
        <w:rPr>
          <w:u w:val="single"/>
        </w:rPr>
        <w:t>Pan Witold Żerański</w:t>
      </w:r>
      <w:r>
        <w:t xml:space="preserve"> – Dyrektor PUP w Mławie</w:t>
      </w:r>
    </w:p>
    <w:p w:rsidR="00EF0FF0" w:rsidRDefault="00EF0FF0" w:rsidP="00740EA4">
      <w:pPr>
        <w:jc w:val="both"/>
      </w:pPr>
      <w:r>
        <w:t xml:space="preserve">Odpowiedział – „Tak, zajmujemy się osobami niepełnosprawnymi. W </w:t>
      </w:r>
      <w:r w:rsidR="0085027F">
        <w:t xml:space="preserve">2019 roku zaktywizowano 98 osób niepełnosprawnych. </w:t>
      </w:r>
      <w:r w:rsidR="00735842">
        <w:t>Pracodawcy odnoszą się różnie i dlatego planujemy</w:t>
      </w:r>
      <w:r w:rsidR="0085027F">
        <w:t xml:space="preserve"> wprowadzić doradztwo zawodowe dla pracodawców</w:t>
      </w:r>
      <w:r w:rsidR="0054099D">
        <w:t>.</w:t>
      </w:r>
      <w:r w:rsidR="009C5B96">
        <w:t xml:space="preserve"> Będziemy rozmawiać o</w:t>
      </w:r>
      <w:r w:rsidR="0054099D">
        <w:t xml:space="preserve"> korzyściach</w:t>
      </w:r>
      <w:r w:rsidR="009C5B96">
        <w:t xml:space="preserve">  </w:t>
      </w:r>
      <w:r w:rsidR="0054099D">
        <w:t>jakie daje zatrudnien</w:t>
      </w:r>
      <w:r w:rsidR="00735842">
        <w:t>ie niepełnosprawnego.</w:t>
      </w:r>
      <w:r w:rsidR="0054099D">
        <w:t xml:space="preserve"> Uważam, że niewiedza wynikająca z możliwości zatrudniania niepełnosprawnych stanowi barierę dla pracodawców.</w:t>
      </w:r>
      <w:r w:rsidR="00174AE7">
        <w:t>”</w:t>
      </w:r>
    </w:p>
    <w:p w:rsidR="00735842" w:rsidRDefault="00735842" w:rsidP="00740EA4">
      <w:pPr>
        <w:jc w:val="both"/>
        <w:rPr>
          <w:u w:val="single"/>
        </w:rPr>
      </w:pPr>
    </w:p>
    <w:p w:rsidR="00E13FD3" w:rsidRDefault="00174AE7" w:rsidP="00740EA4">
      <w:pPr>
        <w:jc w:val="both"/>
      </w:pPr>
      <w:r w:rsidRPr="00174AE7">
        <w:rPr>
          <w:u w:val="single"/>
        </w:rPr>
        <w:t>Pan Henryk A</w:t>
      </w:r>
      <w:r w:rsidR="00E13FD3" w:rsidRPr="00174AE7">
        <w:rPr>
          <w:u w:val="single"/>
        </w:rPr>
        <w:t>n</w:t>
      </w:r>
      <w:r w:rsidRPr="00174AE7">
        <w:rPr>
          <w:u w:val="single"/>
        </w:rPr>
        <w:t>t</w:t>
      </w:r>
      <w:r w:rsidR="00E13FD3" w:rsidRPr="00174AE7">
        <w:rPr>
          <w:u w:val="single"/>
        </w:rPr>
        <w:t>czak</w:t>
      </w:r>
      <w:r w:rsidR="00E13FD3">
        <w:t xml:space="preserve">  - Cz</w:t>
      </w:r>
      <w:r>
        <w:t>ł</w:t>
      </w:r>
      <w:r w:rsidR="00E13FD3">
        <w:t>onek Komisji</w:t>
      </w:r>
    </w:p>
    <w:p w:rsidR="00174AE7" w:rsidRDefault="00174AE7" w:rsidP="00740EA4">
      <w:pPr>
        <w:jc w:val="both"/>
      </w:pPr>
      <w:r>
        <w:t>Zapytał – „Czy współpracujecie z Działdowską Agencją Rozwoju?”</w:t>
      </w:r>
    </w:p>
    <w:p w:rsidR="00174AE7" w:rsidRDefault="00174AE7" w:rsidP="00740EA4">
      <w:pPr>
        <w:jc w:val="both"/>
      </w:pPr>
    </w:p>
    <w:p w:rsidR="00174AE7" w:rsidRDefault="00174AE7" w:rsidP="00740EA4">
      <w:pPr>
        <w:jc w:val="both"/>
      </w:pPr>
      <w:r w:rsidRPr="00735842">
        <w:rPr>
          <w:u w:val="single"/>
        </w:rPr>
        <w:t>Pan Witold Żerański</w:t>
      </w:r>
      <w:r>
        <w:t xml:space="preserve"> – Dyrektor PUP w Mławie</w:t>
      </w:r>
    </w:p>
    <w:p w:rsidR="00174AE7" w:rsidRDefault="00174AE7" w:rsidP="00740EA4">
      <w:pPr>
        <w:jc w:val="both"/>
      </w:pPr>
      <w:r>
        <w:t>Powiedział – „</w:t>
      </w:r>
      <w:r w:rsidR="005C134B">
        <w:t xml:space="preserve">Z  </w:t>
      </w:r>
      <w:proofErr w:type="spellStart"/>
      <w:r w:rsidR="005C134B">
        <w:t>DAR-em</w:t>
      </w:r>
      <w:proofErr w:type="spellEnd"/>
      <w:r w:rsidR="005C134B">
        <w:t xml:space="preserve"> współpracujemy na zasadzie kole</w:t>
      </w:r>
      <w:r w:rsidR="000258A8">
        <w:t xml:space="preserve">żeńskiej. DAR przyjeżdża </w:t>
      </w:r>
      <w:r w:rsidR="005C134B">
        <w:t xml:space="preserve">na targi pracy. </w:t>
      </w:r>
      <w:r w:rsidR="007362FC">
        <w:t xml:space="preserve">Niestety DAR nie posiada </w:t>
      </w:r>
      <w:r w:rsidR="005C134B">
        <w:t xml:space="preserve"> środków dla pracodawców zarejestrowanych na terenie powiatu mławskiego. Wymagało by to zameldowania w innej miejscowości,  aby podlegać pod to samo województwo.</w:t>
      </w:r>
      <w:r w:rsidR="007362FC">
        <w:t xml:space="preserve"> Urząd </w:t>
      </w:r>
      <w:r w:rsidR="00B1531C">
        <w:t>P</w:t>
      </w:r>
      <w:r w:rsidR="007362FC">
        <w:t xml:space="preserve">racy  współpracuje </w:t>
      </w:r>
      <w:r w:rsidR="006E2845">
        <w:t>z Funduszem Mazowieckim.</w:t>
      </w:r>
    </w:p>
    <w:p w:rsidR="005C134B" w:rsidRDefault="005C134B" w:rsidP="00740EA4">
      <w:pPr>
        <w:jc w:val="both"/>
      </w:pPr>
    </w:p>
    <w:p w:rsidR="005C134B" w:rsidRDefault="005C134B" w:rsidP="00740EA4">
      <w:pPr>
        <w:jc w:val="both"/>
      </w:pPr>
      <w:r w:rsidRPr="005C134B">
        <w:rPr>
          <w:u w:val="single"/>
        </w:rPr>
        <w:lastRenderedPageBreak/>
        <w:t>Pan Jacek Szlachta</w:t>
      </w:r>
      <w:r>
        <w:t xml:space="preserve"> – Członek Komisji </w:t>
      </w:r>
    </w:p>
    <w:p w:rsidR="00DB5F8F" w:rsidRDefault="00DB5F8F" w:rsidP="00740EA4">
      <w:pPr>
        <w:jc w:val="both"/>
      </w:pPr>
      <w:r>
        <w:t xml:space="preserve">Zapytał – </w:t>
      </w:r>
      <w:r w:rsidR="006E2845">
        <w:t xml:space="preserve">„W projekcie jest napisane, że </w:t>
      </w:r>
      <w:r w:rsidR="007068C7" w:rsidRPr="00AB45A5">
        <w:t>„</w:t>
      </w:r>
      <w:r w:rsidR="006E2845" w:rsidRPr="00AB45A5">
        <w:t>płatność i weryfikacja nastąpi zapewne do końca roku</w:t>
      </w:r>
      <w:r w:rsidR="007068C7" w:rsidRPr="00AB45A5">
        <w:t>”</w:t>
      </w:r>
      <w:r w:rsidR="006E2845">
        <w:rPr>
          <w:i/>
        </w:rPr>
        <w:t xml:space="preserve"> </w:t>
      </w:r>
      <w:r w:rsidR="006E2845">
        <w:t xml:space="preserve"> jak to rozumieć ?”</w:t>
      </w:r>
    </w:p>
    <w:p w:rsidR="006E2845" w:rsidRDefault="006E2845" w:rsidP="00740EA4">
      <w:pPr>
        <w:jc w:val="both"/>
      </w:pPr>
    </w:p>
    <w:p w:rsidR="006E2845" w:rsidRDefault="006E2845" w:rsidP="00740EA4">
      <w:pPr>
        <w:jc w:val="both"/>
      </w:pPr>
      <w:r w:rsidRPr="006E2845">
        <w:rPr>
          <w:u w:val="single"/>
        </w:rPr>
        <w:t>Pan Witold Żerański</w:t>
      </w:r>
      <w:r>
        <w:t xml:space="preserve"> – Dyrektor PUP w Mławie</w:t>
      </w:r>
    </w:p>
    <w:p w:rsidR="006E2845" w:rsidRDefault="006E2845" w:rsidP="00740EA4">
      <w:pPr>
        <w:jc w:val="both"/>
      </w:pPr>
      <w:r>
        <w:t>Odpowiedział – „Nikt nie jest w stanie powiedzieć kiedy</w:t>
      </w:r>
      <w:r w:rsidR="00D720B7">
        <w:t xml:space="preserve"> wniosek</w:t>
      </w:r>
      <w:r>
        <w:t xml:space="preserve"> będzie zweryfikowany. Czekamy na końcowe rozliczenie.</w:t>
      </w:r>
      <w:r w:rsidR="00FA79F6">
        <w:t>”</w:t>
      </w:r>
    </w:p>
    <w:p w:rsidR="00FA79F6" w:rsidRDefault="00FA79F6" w:rsidP="00740EA4">
      <w:pPr>
        <w:jc w:val="both"/>
      </w:pPr>
    </w:p>
    <w:p w:rsidR="00FA79F6" w:rsidRDefault="00FA79F6" w:rsidP="00740EA4">
      <w:pPr>
        <w:jc w:val="both"/>
      </w:pPr>
      <w:r w:rsidRPr="00FA79F6">
        <w:rPr>
          <w:u w:val="single"/>
        </w:rPr>
        <w:t>Pan Artur Kacprzak</w:t>
      </w:r>
      <w:r>
        <w:t xml:space="preserve"> – Przewodniczący Komisji</w:t>
      </w:r>
    </w:p>
    <w:p w:rsidR="006E2845" w:rsidRDefault="00FA79F6" w:rsidP="00740EA4">
      <w:pPr>
        <w:jc w:val="both"/>
      </w:pPr>
      <w:r>
        <w:t>Zapytał – „Czy w ramach RPO była możliwość pobrania wcześniej</w:t>
      </w:r>
      <w:r w:rsidR="00890612">
        <w:t xml:space="preserve">szej </w:t>
      </w:r>
      <w:r>
        <w:t xml:space="preserve"> zaliczki?</w:t>
      </w:r>
    </w:p>
    <w:p w:rsidR="00FA79F6" w:rsidRDefault="00FA79F6" w:rsidP="00740EA4">
      <w:pPr>
        <w:jc w:val="both"/>
      </w:pPr>
    </w:p>
    <w:p w:rsidR="00FA79F6" w:rsidRDefault="00FA79F6" w:rsidP="00740EA4">
      <w:pPr>
        <w:jc w:val="both"/>
      </w:pPr>
      <w:r w:rsidRPr="000D691E">
        <w:rPr>
          <w:u w:val="single"/>
        </w:rPr>
        <w:t>Pan Witold Żera</w:t>
      </w:r>
      <w:r w:rsidR="000D691E" w:rsidRPr="000D691E">
        <w:rPr>
          <w:u w:val="single"/>
        </w:rPr>
        <w:t>ński</w:t>
      </w:r>
      <w:r w:rsidR="000D691E">
        <w:t xml:space="preserve"> – Dyrektor PUP w Mławie</w:t>
      </w:r>
    </w:p>
    <w:p w:rsidR="00BD4DCA" w:rsidRDefault="000D691E" w:rsidP="00740EA4">
      <w:pPr>
        <w:jc w:val="both"/>
      </w:pPr>
      <w:r>
        <w:t>Odpo</w:t>
      </w:r>
      <w:r w:rsidR="00867F39">
        <w:t>wiedział – „Tak. W przypadku gdy</w:t>
      </w:r>
      <w:r>
        <w:t xml:space="preserve"> pracodawca stara się o rozpoczęcie doposażenia stanowiska pracy</w:t>
      </w:r>
      <w:r w:rsidR="00890612">
        <w:t xml:space="preserve"> </w:t>
      </w:r>
      <w:r w:rsidR="00867F39">
        <w:t xml:space="preserve">to </w:t>
      </w:r>
      <w:r w:rsidR="00890612">
        <w:t>wtedy</w:t>
      </w:r>
      <w:r w:rsidR="00867F39">
        <w:t xml:space="preserve"> </w:t>
      </w:r>
      <w:r>
        <w:t xml:space="preserve"> my </w:t>
      </w:r>
      <w:r w:rsidR="00867F39">
        <w:t xml:space="preserve">to </w:t>
      </w:r>
      <w:r>
        <w:t xml:space="preserve">refundujemy. </w:t>
      </w:r>
      <w:r w:rsidR="00135DC3">
        <w:t>Nierealne by to było</w:t>
      </w:r>
      <w:r w:rsidR="004739AC">
        <w:t>,</w:t>
      </w:r>
      <w:r w:rsidR="00135DC3">
        <w:t xml:space="preserve"> aby pracodawca od 2018 roku czekał na dopłatę. W przypadku projektów urząd pracy wnioskuje o zrealizowanie płatności raz</w:t>
      </w:r>
      <w:r w:rsidR="004739AC">
        <w:t xml:space="preserve"> na kwartał. Obecnie program </w:t>
      </w:r>
      <w:r w:rsidR="00135DC3">
        <w:t xml:space="preserve"> został</w:t>
      </w:r>
      <w:r w:rsidR="004739AC">
        <w:t xml:space="preserve"> już</w:t>
      </w:r>
      <w:r w:rsidR="00135DC3">
        <w:t xml:space="preserve">  zakończony,</w:t>
      </w:r>
      <w:r w:rsidR="00BF6CE7">
        <w:t xml:space="preserve"> kontrole odbyły się pozytywnie i </w:t>
      </w:r>
      <w:r w:rsidR="00135DC3">
        <w:t xml:space="preserve"> projekt zostanie rozliczony</w:t>
      </w:r>
      <w:r w:rsidR="00BF6CE7">
        <w:t>.”</w:t>
      </w:r>
    </w:p>
    <w:p w:rsidR="00BD4DCA" w:rsidRDefault="00BD4DCA" w:rsidP="00740EA4">
      <w:pPr>
        <w:jc w:val="both"/>
      </w:pPr>
    </w:p>
    <w:p w:rsidR="00950E6F" w:rsidRDefault="00950E6F" w:rsidP="00740EA4">
      <w:pPr>
        <w:jc w:val="both"/>
      </w:pPr>
    </w:p>
    <w:p w:rsidR="00950E6F" w:rsidRPr="00950E6F" w:rsidRDefault="00950E6F" w:rsidP="00740EA4">
      <w:pPr>
        <w:jc w:val="both"/>
        <w:rPr>
          <w:b/>
        </w:rPr>
      </w:pPr>
      <w:r w:rsidRPr="00950E6F">
        <w:rPr>
          <w:b/>
        </w:rPr>
        <w:t>Punkt 6</w:t>
      </w:r>
    </w:p>
    <w:p w:rsidR="00950E6F" w:rsidRPr="00950E6F" w:rsidRDefault="00950E6F" w:rsidP="00740EA4">
      <w:pPr>
        <w:jc w:val="both"/>
        <w:rPr>
          <w:b/>
        </w:rPr>
      </w:pPr>
      <w:r w:rsidRPr="00950E6F">
        <w:rPr>
          <w:b/>
        </w:rPr>
        <w:t>Zapytania i wolne wnioski</w:t>
      </w:r>
    </w:p>
    <w:p w:rsidR="00950E6F" w:rsidRDefault="00950E6F" w:rsidP="00740EA4">
      <w:pPr>
        <w:jc w:val="both"/>
      </w:pPr>
    </w:p>
    <w:p w:rsidR="00950E6F" w:rsidRDefault="00950E6F" w:rsidP="00740EA4">
      <w:pPr>
        <w:jc w:val="both"/>
      </w:pPr>
      <w:r>
        <w:t>Nie było pytań w tym punkcie</w:t>
      </w:r>
    </w:p>
    <w:p w:rsidR="00950E6F" w:rsidRDefault="00950E6F" w:rsidP="00740EA4">
      <w:pPr>
        <w:jc w:val="both"/>
      </w:pPr>
    </w:p>
    <w:p w:rsidR="00950E6F" w:rsidRPr="00950E6F" w:rsidRDefault="00950E6F" w:rsidP="00740EA4">
      <w:pPr>
        <w:jc w:val="both"/>
        <w:rPr>
          <w:b/>
        </w:rPr>
      </w:pPr>
      <w:r w:rsidRPr="00950E6F">
        <w:rPr>
          <w:b/>
        </w:rPr>
        <w:t>Punkt 7</w:t>
      </w:r>
    </w:p>
    <w:p w:rsidR="00950E6F" w:rsidRDefault="00950E6F" w:rsidP="00740EA4">
      <w:pPr>
        <w:jc w:val="both"/>
        <w:rPr>
          <w:b/>
        </w:rPr>
      </w:pPr>
      <w:r w:rsidRPr="00950E6F">
        <w:rPr>
          <w:b/>
        </w:rPr>
        <w:t>Zamknięcie posiedzenia</w:t>
      </w:r>
    </w:p>
    <w:p w:rsidR="00950E6F" w:rsidRDefault="00950E6F" w:rsidP="00740EA4">
      <w:pPr>
        <w:jc w:val="both"/>
        <w:rPr>
          <w:b/>
        </w:rPr>
      </w:pPr>
    </w:p>
    <w:p w:rsidR="00950E6F" w:rsidRPr="00950E6F" w:rsidRDefault="00950E6F" w:rsidP="00740EA4">
      <w:pPr>
        <w:jc w:val="both"/>
      </w:pPr>
      <w:r w:rsidRPr="00950E6F">
        <w:rPr>
          <w:u w:val="single"/>
        </w:rPr>
        <w:t>Pan Artur Kacprzak</w:t>
      </w:r>
      <w:r w:rsidRPr="00950E6F">
        <w:t xml:space="preserve"> – Przewodniczący Komisji</w:t>
      </w:r>
    </w:p>
    <w:p w:rsidR="000D691E" w:rsidRDefault="00950E6F" w:rsidP="00740EA4">
      <w:pPr>
        <w:jc w:val="both"/>
      </w:pPr>
      <w:r w:rsidRPr="00950E6F">
        <w:t>Zamkn</w:t>
      </w:r>
      <w:r>
        <w:t>ą</w:t>
      </w:r>
      <w:r w:rsidRPr="00950E6F">
        <w:t xml:space="preserve">ł </w:t>
      </w:r>
      <w:r w:rsidR="000A5AD3">
        <w:t>ósme posiedzenie Komisji Rewizyjnej. Podziękował radnym za udział w posiedzeniu.</w:t>
      </w:r>
      <w:r w:rsidR="00761285">
        <w:t xml:space="preserve"> </w:t>
      </w:r>
    </w:p>
    <w:p w:rsidR="000A5AD3" w:rsidRDefault="000A5AD3" w:rsidP="00740EA4">
      <w:pPr>
        <w:jc w:val="both"/>
      </w:pPr>
    </w:p>
    <w:p w:rsidR="000A5AD3" w:rsidRDefault="000A5AD3" w:rsidP="00740EA4">
      <w:pPr>
        <w:jc w:val="both"/>
      </w:pPr>
    </w:p>
    <w:p w:rsidR="000A5AD3" w:rsidRDefault="000A5AD3" w:rsidP="000A5AD3">
      <w:pPr>
        <w:jc w:val="right"/>
        <w:rPr>
          <w:b/>
        </w:rPr>
      </w:pPr>
      <w:r w:rsidRPr="000A5AD3">
        <w:rPr>
          <w:b/>
        </w:rPr>
        <w:t>Przewodniczący Komisji</w:t>
      </w:r>
    </w:p>
    <w:p w:rsidR="000A5AD3" w:rsidRDefault="000A5AD3" w:rsidP="000A5AD3">
      <w:pPr>
        <w:jc w:val="right"/>
        <w:rPr>
          <w:b/>
        </w:rPr>
      </w:pPr>
    </w:p>
    <w:p w:rsidR="000A5AD3" w:rsidRDefault="000A5AD3" w:rsidP="000A5AD3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  <w:r w:rsidR="007B2705">
        <w:rPr>
          <w:b/>
        </w:rPr>
        <w:t>/-/</w:t>
      </w:r>
      <w:r>
        <w:rPr>
          <w:b/>
        </w:rPr>
        <w:t xml:space="preserve">  Artur Kacprzak</w:t>
      </w:r>
    </w:p>
    <w:p w:rsidR="00FB517E" w:rsidRP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Default="00FB517E" w:rsidP="000A5AD3">
      <w:pPr>
        <w:rPr>
          <w:sz w:val="20"/>
          <w:szCs w:val="20"/>
        </w:rPr>
      </w:pPr>
    </w:p>
    <w:p w:rsidR="00FB517E" w:rsidRPr="00FB517E" w:rsidRDefault="00AB45A5" w:rsidP="000A5AD3">
      <w:pPr>
        <w:rPr>
          <w:sz w:val="20"/>
          <w:szCs w:val="20"/>
        </w:rPr>
      </w:pPr>
      <w:r>
        <w:rPr>
          <w:sz w:val="20"/>
          <w:szCs w:val="20"/>
        </w:rPr>
        <w:t>Sporzą</w:t>
      </w:r>
      <w:r w:rsidR="00FB517E" w:rsidRPr="00FB517E">
        <w:rPr>
          <w:sz w:val="20"/>
          <w:szCs w:val="20"/>
        </w:rPr>
        <w:t>dziła:</w:t>
      </w:r>
    </w:p>
    <w:p w:rsidR="00FB517E" w:rsidRPr="00FB517E" w:rsidRDefault="00FB517E" w:rsidP="000A5AD3">
      <w:pPr>
        <w:rPr>
          <w:sz w:val="20"/>
          <w:szCs w:val="20"/>
        </w:rPr>
      </w:pPr>
      <w:r w:rsidRPr="00FB517E">
        <w:rPr>
          <w:sz w:val="20"/>
          <w:szCs w:val="20"/>
        </w:rPr>
        <w:t>Agnieszka Bawarska</w:t>
      </w:r>
    </w:p>
    <w:p w:rsidR="00FB517E" w:rsidRPr="00FB517E" w:rsidRDefault="00FB517E" w:rsidP="000A5AD3">
      <w:pPr>
        <w:rPr>
          <w:sz w:val="20"/>
          <w:szCs w:val="20"/>
        </w:rPr>
      </w:pPr>
      <w:r w:rsidRPr="00FB517E">
        <w:rPr>
          <w:sz w:val="20"/>
          <w:szCs w:val="20"/>
        </w:rPr>
        <w:t>02.12.2019</w:t>
      </w:r>
    </w:p>
    <w:sectPr w:rsidR="00FB517E" w:rsidRPr="00FB517E" w:rsidSect="003930E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800" w:rsidRDefault="00477800" w:rsidP="00C85C98">
      <w:r>
        <w:separator/>
      </w:r>
    </w:p>
  </w:endnote>
  <w:endnote w:type="continuationSeparator" w:id="0">
    <w:p w:rsidR="00477800" w:rsidRDefault="00477800" w:rsidP="00C85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3907"/>
      <w:docPartObj>
        <w:docPartGallery w:val="Page Numbers (Bottom of Page)"/>
        <w:docPartUnique/>
      </w:docPartObj>
    </w:sdtPr>
    <w:sdtContent>
      <w:p w:rsidR="00146373" w:rsidRDefault="00E132C0">
        <w:pPr>
          <w:pStyle w:val="Stopka"/>
          <w:jc w:val="right"/>
        </w:pPr>
        <w:fldSimple w:instr=" PAGE   \* MERGEFORMAT ">
          <w:r w:rsidR="007B2705">
            <w:rPr>
              <w:noProof/>
            </w:rPr>
            <w:t>5</w:t>
          </w:r>
        </w:fldSimple>
      </w:p>
    </w:sdtContent>
  </w:sdt>
  <w:p w:rsidR="00146373" w:rsidRDefault="0014637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800" w:rsidRDefault="00477800" w:rsidP="00C85C98">
      <w:r>
        <w:separator/>
      </w:r>
    </w:p>
  </w:footnote>
  <w:footnote w:type="continuationSeparator" w:id="0">
    <w:p w:rsidR="00477800" w:rsidRDefault="00477800" w:rsidP="00C85C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E209E"/>
    <w:multiLevelType w:val="hybridMultilevel"/>
    <w:tmpl w:val="7E7AABF0"/>
    <w:lvl w:ilvl="0" w:tplc="3B2A4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41E6C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5C98"/>
    <w:rsid w:val="000166F5"/>
    <w:rsid w:val="00016769"/>
    <w:rsid w:val="000258A8"/>
    <w:rsid w:val="00040C44"/>
    <w:rsid w:val="000529E7"/>
    <w:rsid w:val="000821F6"/>
    <w:rsid w:val="000864BE"/>
    <w:rsid w:val="00092D97"/>
    <w:rsid w:val="00093E7A"/>
    <w:rsid w:val="000A3C8B"/>
    <w:rsid w:val="000A5AD3"/>
    <w:rsid w:val="000B5E25"/>
    <w:rsid w:val="000C3BE6"/>
    <w:rsid w:val="000D62FF"/>
    <w:rsid w:val="000D691E"/>
    <w:rsid w:val="000D6FD2"/>
    <w:rsid w:val="000F3FA7"/>
    <w:rsid w:val="00120031"/>
    <w:rsid w:val="00120533"/>
    <w:rsid w:val="001261B9"/>
    <w:rsid w:val="00135DC3"/>
    <w:rsid w:val="00146373"/>
    <w:rsid w:val="00147CD9"/>
    <w:rsid w:val="001632BD"/>
    <w:rsid w:val="00172456"/>
    <w:rsid w:val="00174AE7"/>
    <w:rsid w:val="001761C1"/>
    <w:rsid w:val="001B10E7"/>
    <w:rsid w:val="001C005A"/>
    <w:rsid w:val="0021029F"/>
    <w:rsid w:val="00210354"/>
    <w:rsid w:val="002376F3"/>
    <w:rsid w:val="002546B3"/>
    <w:rsid w:val="00254F6D"/>
    <w:rsid w:val="00255D87"/>
    <w:rsid w:val="0025762C"/>
    <w:rsid w:val="002660DB"/>
    <w:rsid w:val="00271F49"/>
    <w:rsid w:val="002874AD"/>
    <w:rsid w:val="002A1C56"/>
    <w:rsid w:val="002A7373"/>
    <w:rsid w:val="002C284E"/>
    <w:rsid w:val="002C4CF9"/>
    <w:rsid w:val="002D0F16"/>
    <w:rsid w:val="002D2885"/>
    <w:rsid w:val="002D597B"/>
    <w:rsid w:val="002D7619"/>
    <w:rsid w:val="00306F2D"/>
    <w:rsid w:val="003079CE"/>
    <w:rsid w:val="0031709D"/>
    <w:rsid w:val="0033553C"/>
    <w:rsid w:val="003407F6"/>
    <w:rsid w:val="00376BA8"/>
    <w:rsid w:val="003930E9"/>
    <w:rsid w:val="003B7C85"/>
    <w:rsid w:val="003D7D1B"/>
    <w:rsid w:val="003F3F6E"/>
    <w:rsid w:val="003F760F"/>
    <w:rsid w:val="0040235D"/>
    <w:rsid w:val="00404627"/>
    <w:rsid w:val="00420411"/>
    <w:rsid w:val="00421D24"/>
    <w:rsid w:val="0042773C"/>
    <w:rsid w:val="00471318"/>
    <w:rsid w:val="004739AC"/>
    <w:rsid w:val="00477800"/>
    <w:rsid w:val="004823F8"/>
    <w:rsid w:val="004B172D"/>
    <w:rsid w:val="004C022F"/>
    <w:rsid w:val="004D3828"/>
    <w:rsid w:val="004F523D"/>
    <w:rsid w:val="00505AD0"/>
    <w:rsid w:val="005200BC"/>
    <w:rsid w:val="00520962"/>
    <w:rsid w:val="0054099D"/>
    <w:rsid w:val="00573916"/>
    <w:rsid w:val="005A4602"/>
    <w:rsid w:val="005B09AD"/>
    <w:rsid w:val="005B72FF"/>
    <w:rsid w:val="005C134B"/>
    <w:rsid w:val="005D2415"/>
    <w:rsid w:val="005E2439"/>
    <w:rsid w:val="005E6E35"/>
    <w:rsid w:val="006021B9"/>
    <w:rsid w:val="00610794"/>
    <w:rsid w:val="00624A7D"/>
    <w:rsid w:val="0066069E"/>
    <w:rsid w:val="00665E1C"/>
    <w:rsid w:val="0069691C"/>
    <w:rsid w:val="006B3197"/>
    <w:rsid w:val="006D0465"/>
    <w:rsid w:val="006E2845"/>
    <w:rsid w:val="006F59B5"/>
    <w:rsid w:val="007068C7"/>
    <w:rsid w:val="007072D4"/>
    <w:rsid w:val="00716BF8"/>
    <w:rsid w:val="0072032D"/>
    <w:rsid w:val="00721F98"/>
    <w:rsid w:val="00733029"/>
    <w:rsid w:val="00735842"/>
    <w:rsid w:val="007362FC"/>
    <w:rsid w:val="00740EA4"/>
    <w:rsid w:val="00761285"/>
    <w:rsid w:val="00764D6B"/>
    <w:rsid w:val="00766D0C"/>
    <w:rsid w:val="00776261"/>
    <w:rsid w:val="00781931"/>
    <w:rsid w:val="007911E3"/>
    <w:rsid w:val="0079617B"/>
    <w:rsid w:val="007B2705"/>
    <w:rsid w:val="007B76C1"/>
    <w:rsid w:val="007C33D8"/>
    <w:rsid w:val="007C4FB4"/>
    <w:rsid w:val="007E252A"/>
    <w:rsid w:val="007F2423"/>
    <w:rsid w:val="00803556"/>
    <w:rsid w:val="00805571"/>
    <w:rsid w:val="00815423"/>
    <w:rsid w:val="008176ED"/>
    <w:rsid w:val="00823296"/>
    <w:rsid w:val="0082508F"/>
    <w:rsid w:val="0085027F"/>
    <w:rsid w:val="00867F39"/>
    <w:rsid w:val="008737FF"/>
    <w:rsid w:val="0088489C"/>
    <w:rsid w:val="00890612"/>
    <w:rsid w:val="008A46A0"/>
    <w:rsid w:val="008B2566"/>
    <w:rsid w:val="008C4CD8"/>
    <w:rsid w:val="008D6B5B"/>
    <w:rsid w:val="008E7B78"/>
    <w:rsid w:val="008F6686"/>
    <w:rsid w:val="009025E3"/>
    <w:rsid w:val="0090622F"/>
    <w:rsid w:val="0092016C"/>
    <w:rsid w:val="00932826"/>
    <w:rsid w:val="0093406D"/>
    <w:rsid w:val="00935A71"/>
    <w:rsid w:val="00950E6F"/>
    <w:rsid w:val="00981A0C"/>
    <w:rsid w:val="00982D31"/>
    <w:rsid w:val="00992571"/>
    <w:rsid w:val="009C5099"/>
    <w:rsid w:val="009C5B96"/>
    <w:rsid w:val="009D6F90"/>
    <w:rsid w:val="009E7919"/>
    <w:rsid w:val="00A264FB"/>
    <w:rsid w:val="00A310DE"/>
    <w:rsid w:val="00A40B83"/>
    <w:rsid w:val="00A570DD"/>
    <w:rsid w:val="00A6542A"/>
    <w:rsid w:val="00A71961"/>
    <w:rsid w:val="00A85A34"/>
    <w:rsid w:val="00A87823"/>
    <w:rsid w:val="00A9353C"/>
    <w:rsid w:val="00AB45A5"/>
    <w:rsid w:val="00AD240A"/>
    <w:rsid w:val="00AF3467"/>
    <w:rsid w:val="00AF49B4"/>
    <w:rsid w:val="00B051EB"/>
    <w:rsid w:val="00B10CFD"/>
    <w:rsid w:val="00B115B5"/>
    <w:rsid w:val="00B1531C"/>
    <w:rsid w:val="00B16778"/>
    <w:rsid w:val="00B40003"/>
    <w:rsid w:val="00B45D3A"/>
    <w:rsid w:val="00B538D6"/>
    <w:rsid w:val="00B65409"/>
    <w:rsid w:val="00B666BD"/>
    <w:rsid w:val="00B8055D"/>
    <w:rsid w:val="00B87ABB"/>
    <w:rsid w:val="00B9228E"/>
    <w:rsid w:val="00BA6AE3"/>
    <w:rsid w:val="00BB7A58"/>
    <w:rsid w:val="00BD1431"/>
    <w:rsid w:val="00BD4DCA"/>
    <w:rsid w:val="00BE2DB9"/>
    <w:rsid w:val="00BF6CE7"/>
    <w:rsid w:val="00C10367"/>
    <w:rsid w:val="00C138AE"/>
    <w:rsid w:val="00C25FA8"/>
    <w:rsid w:val="00C367D2"/>
    <w:rsid w:val="00C4219E"/>
    <w:rsid w:val="00C46B04"/>
    <w:rsid w:val="00C55AE6"/>
    <w:rsid w:val="00C6271E"/>
    <w:rsid w:val="00C76FAF"/>
    <w:rsid w:val="00C85C98"/>
    <w:rsid w:val="00CD29E4"/>
    <w:rsid w:val="00CD562F"/>
    <w:rsid w:val="00CD6BEF"/>
    <w:rsid w:val="00CE3706"/>
    <w:rsid w:val="00CE5954"/>
    <w:rsid w:val="00CF36B4"/>
    <w:rsid w:val="00CF46A7"/>
    <w:rsid w:val="00D00E1E"/>
    <w:rsid w:val="00D21562"/>
    <w:rsid w:val="00D42A9F"/>
    <w:rsid w:val="00D71F31"/>
    <w:rsid w:val="00D720B7"/>
    <w:rsid w:val="00D75B9E"/>
    <w:rsid w:val="00D92FCC"/>
    <w:rsid w:val="00D92FDF"/>
    <w:rsid w:val="00DA3B06"/>
    <w:rsid w:val="00DA6461"/>
    <w:rsid w:val="00DB0186"/>
    <w:rsid w:val="00DB17C5"/>
    <w:rsid w:val="00DB5F8F"/>
    <w:rsid w:val="00DC7E9F"/>
    <w:rsid w:val="00DD60E2"/>
    <w:rsid w:val="00E00E56"/>
    <w:rsid w:val="00E132C0"/>
    <w:rsid w:val="00E13FD3"/>
    <w:rsid w:val="00E338B0"/>
    <w:rsid w:val="00E46468"/>
    <w:rsid w:val="00E548BC"/>
    <w:rsid w:val="00E62945"/>
    <w:rsid w:val="00E67DC6"/>
    <w:rsid w:val="00E86EBC"/>
    <w:rsid w:val="00EA526B"/>
    <w:rsid w:val="00EB03D5"/>
    <w:rsid w:val="00ED07B9"/>
    <w:rsid w:val="00ED7124"/>
    <w:rsid w:val="00EF0FF0"/>
    <w:rsid w:val="00F06A9F"/>
    <w:rsid w:val="00F54BCD"/>
    <w:rsid w:val="00F55CDA"/>
    <w:rsid w:val="00F72960"/>
    <w:rsid w:val="00F73375"/>
    <w:rsid w:val="00FA42A8"/>
    <w:rsid w:val="00FA58C5"/>
    <w:rsid w:val="00FA79F6"/>
    <w:rsid w:val="00FB19A4"/>
    <w:rsid w:val="00FB517E"/>
    <w:rsid w:val="00FC7B09"/>
    <w:rsid w:val="00FD4AE0"/>
    <w:rsid w:val="00FE1FAC"/>
    <w:rsid w:val="00FE599A"/>
    <w:rsid w:val="00FE6E3B"/>
    <w:rsid w:val="00FF70B2"/>
    <w:rsid w:val="00FF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C85C9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C85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85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5C9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C85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5C9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85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5C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79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79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79F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79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79F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9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9F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1</Pages>
  <Words>1777</Words>
  <Characters>10665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117</cp:revision>
  <dcterms:created xsi:type="dcterms:W3CDTF">2019-03-22T07:16:00Z</dcterms:created>
  <dcterms:modified xsi:type="dcterms:W3CDTF">2020-01-31T08:38:00Z</dcterms:modified>
</cp:coreProperties>
</file>