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50D5" w14:textId="77777777" w:rsidR="00752683" w:rsidRDefault="00752683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0F4FE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01936043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0DE08F5C" w14:textId="77777777" w:rsidR="008D2C59" w:rsidRPr="004A4756" w:rsidRDefault="0097615C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756">
        <w:rPr>
          <w:rFonts w:ascii="Times New Roman" w:hAnsi="Times New Roman" w:cs="Times New Roman"/>
          <w:sz w:val="24"/>
          <w:szCs w:val="24"/>
        </w:rPr>
        <w:t>Or.272</w:t>
      </w:r>
      <w:r w:rsidRPr="00BC5725">
        <w:rPr>
          <w:rFonts w:ascii="Times New Roman" w:hAnsi="Times New Roman" w:cs="Times New Roman"/>
          <w:sz w:val="24"/>
          <w:szCs w:val="24"/>
        </w:rPr>
        <w:t>.</w:t>
      </w:r>
      <w:r w:rsidR="005C7F1B" w:rsidRPr="00BC5725">
        <w:rPr>
          <w:rFonts w:ascii="Times New Roman" w:hAnsi="Times New Roman" w:cs="Times New Roman"/>
          <w:sz w:val="24"/>
          <w:szCs w:val="24"/>
        </w:rPr>
        <w:t>21</w:t>
      </w:r>
      <w:r w:rsidRPr="00BC5725">
        <w:rPr>
          <w:rFonts w:ascii="Times New Roman" w:hAnsi="Times New Roman" w:cs="Times New Roman"/>
          <w:sz w:val="24"/>
          <w:szCs w:val="24"/>
        </w:rPr>
        <w:t>.</w:t>
      </w:r>
      <w:r w:rsidR="005C7F1B" w:rsidRPr="00BC5725">
        <w:rPr>
          <w:rFonts w:ascii="Times New Roman" w:hAnsi="Times New Roman" w:cs="Times New Roman"/>
          <w:sz w:val="24"/>
          <w:szCs w:val="24"/>
        </w:rPr>
        <w:t>2024</w:t>
      </w:r>
    </w:p>
    <w:p w14:paraId="7AE8658E" w14:textId="77777777" w:rsidR="00340C12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408CF993" w14:textId="77777777" w:rsidR="0057536C" w:rsidRDefault="0057536C" w:rsidP="0057536C">
      <w:pPr>
        <w:pStyle w:val="Tekstpodstawowy2"/>
        <w:spacing w:line="276" w:lineRule="auto"/>
        <w:jc w:val="both"/>
        <w:rPr>
          <w:b/>
          <w:bCs/>
        </w:rPr>
      </w:pPr>
    </w:p>
    <w:p w14:paraId="7B4F5DBB" w14:textId="77777777" w:rsidR="005C7F1B" w:rsidRPr="00CE66A3" w:rsidRDefault="005C7F1B" w:rsidP="005C7F1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6A3">
        <w:rPr>
          <w:rFonts w:ascii="Times New Roman" w:hAnsi="Times New Roman"/>
          <w:b/>
          <w:bCs/>
          <w:color w:val="000000"/>
          <w:sz w:val="24"/>
          <w:szCs w:val="24"/>
        </w:rPr>
        <w:t>„Zakup i dostawa zestawu skanująco – drukującego na potrzeby Wydziału Geodezji, Katastru i Gospodarki Nieruchomościami Starostwa Powiatowego w Mławie”</w:t>
      </w:r>
    </w:p>
    <w:p w14:paraId="2ECBCD44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5B8E66C5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96ED5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61ED9DFF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31773" w14:textId="34B6BA81" w:rsidR="00E172DA" w:rsidRDefault="001D729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63840" wp14:editId="053DF39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0" b="9525"/>
                <wp:wrapNone/>
                <wp:docPr id="202660220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05B9" id="Prostokąt 3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" fillcolor="white [3212]" strokecolor="black [3213]" strokeweight="1pt">
                <v:path arrowok="t"/>
              </v:rect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>nie podlega wykluczeniu</w:t>
      </w:r>
      <w:r w:rsidR="005C7F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04379DF4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340D4" w14:textId="6F440D9E" w:rsidR="00676958" w:rsidRDefault="001D729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B155" wp14:editId="19C680B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0" b="9525"/>
                <wp:wrapNone/>
                <wp:docPr id="175766554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E331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" fillcolor="white [3212]" strokecolor="black [3213]" strokeweight="1pt">
                <v:path arrowok="t"/>
              </v:rect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>podlega wykluczeniu</w:t>
      </w:r>
      <w:r w:rsidR="005C7F1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4BCADEC8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1695C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3CC3CBEF" w14:textId="77777777" w:rsidR="005C7F1B" w:rsidRDefault="005C7F1B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35DAD" w14:textId="77777777" w:rsidR="00167A3D" w:rsidRDefault="005C7F1B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zaznaczyć.</w:t>
      </w:r>
    </w:p>
    <w:p w14:paraId="6ADD851F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8D6D8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6FB8E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61CD3D51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 w:rsidSect="00EB6B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E37B" w14:textId="77777777" w:rsidR="00DC0E03" w:rsidRDefault="00DC0E03" w:rsidP="006E3329">
      <w:pPr>
        <w:spacing w:after="0" w:line="240" w:lineRule="auto"/>
      </w:pPr>
      <w:r>
        <w:separator/>
      </w:r>
    </w:p>
  </w:endnote>
  <w:endnote w:type="continuationSeparator" w:id="0">
    <w:p w14:paraId="25CB39E4" w14:textId="77777777" w:rsidR="00DC0E03" w:rsidRDefault="00DC0E03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55D1" w14:textId="77777777" w:rsidR="00DC0E03" w:rsidRDefault="00DC0E03" w:rsidP="006E3329">
      <w:pPr>
        <w:spacing w:after="0" w:line="240" w:lineRule="auto"/>
      </w:pPr>
      <w:r>
        <w:separator/>
      </w:r>
    </w:p>
  </w:footnote>
  <w:footnote w:type="continuationSeparator" w:id="0">
    <w:p w14:paraId="03AD465B" w14:textId="77777777" w:rsidR="00DC0E03" w:rsidRDefault="00DC0E03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2911" w14:textId="77777777" w:rsidR="006E3329" w:rsidRPr="00B122E9" w:rsidRDefault="00E020FB" w:rsidP="005C7F1B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="00340C12">
      <w:rPr>
        <w:rFonts w:ascii="Times New Roman" w:hAnsi="Times New Roman" w:cs="Times New Roman"/>
        <w:sz w:val="24"/>
        <w:szCs w:val="24"/>
      </w:rPr>
      <w:t>Załącznik nr 3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02">
    <w:abstractNumId w:val="1"/>
  </w:num>
  <w:num w:numId="2" w16cid:durableId="736780057">
    <w:abstractNumId w:val="0"/>
  </w:num>
  <w:num w:numId="3" w16cid:durableId="138551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26D3E"/>
    <w:rsid w:val="000319A3"/>
    <w:rsid w:val="00075281"/>
    <w:rsid w:val="0009516C"/>
    <w:rsid w:val="000B17B6"/>
    <w:rsid w:val="000C6456"/>
    <w:rsid w:val="0013358F"/>
    <w:rsid w:val="001457F0"/>
    <w:rsid w:val="00167A3D"/>
    <w:rsid w:val="00176D7A"/>
    <w:rsid w:val="001971E2"/>
    <w:rsid w:val="001D433E"/>
    <w:rsid w:val="001D7296"/>
    <w:rsid w:val="001E5717"/>
    <w:rsid w:val="002059BF"/>
    <w:rsid w:val="00226BDE"/>
    <w:rsid w:val="00226E29"/>
    <w:rsid w:val="0025797D"/>
    <w:rsid w:val="00261631"/>
    <w:rsid w:val="00271A5E"/>
    <w:rsid w:val="00340C12"/>
    <w:rsid w:val="00352224"/>
    <w:rsid w:val="003637E7"/>
    <w:rsid w:val="003A5CAB"/>
    <w:rsid w:val="003B5D5C"/>
    <w:rsid w:val="003D3911"/>
    <w:rsid w:val="003E25AA"/>
    <w:rsid w:val="003F18D8"/>
    <w:rsid w:val="00407652"/>
    <w:rsid w:val="004A3D15"/>
    <w:rsid w:val="004A4756"/>
    <w:rsid w:val="004C011A"/>
    <w:rsid w:val="004D7683"/>
    <w:rsid w:val="00505027"/>
    <w:rsid w:val="0057536C"/>
    <w:rsid w:val="00585BDE"/>
    <w:rsid w:val="005C1DE7"/>
    <w:rsid w:val="005C4C82"/>
    <w:rsid w:val="005C7F1B"/>
    <w:rsid w:val="00600F88"/>
    <w:rsid w:val="0066344F"/>
    <w:rsid w:val="00676958"/>
    <w:rsid w:val="0068590A"/>
    <w:rsid w:val="006D09B0"/>
    <w:rsid w:val="006E3329"/>
    <w:rsid w:val="007210C6"/>
    <w:rsid w:val="00721834"/>
    <w:rsid w:val="0072766D"/>
    <w:rsid w:val="00752683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8F76FA"/>
    <w:rsid w:val="00941E25"/>
    <w:rsid w:val="009679A7"/>
    <w:rsid w:val="0097615C"/>
    <w:rsid w:val="009766D6"/>
    <w:rsid w:val="0099017B"/>
    <w:rsid w:val="009B0B45"/>
    <w:rsid w:val="00A34124"/>
    <w:rsid w:val="00A5417F"/>
    <w:rsid w:val="00A57B92"/>
    <w:rsid w:val="00A62ABD"/>
    <w:rsid w:val="00AA5DDB"/>
    <w:rsid w:val="00AE58CB"/>
    <w:rsid w:val="00AF45B6"/>
    <w:rsid w:val="00B055EA"/>
    <w:rsid w:val="00B122E9"/>
    <w:rsid w:val="00B853AE"/>
    <w:rsid w:val="00BA1772"/>
    <w:rsid w:val="00BC5725"/>
    <w:rsid w:val="00BE4D41"/>
    <w:rsid w:val="00BF1AE9"/>
    <w:rsid w:val="00C26E73"/>
    <w:rsid w:val="00CF0CAB"/>
    <w:rsid w:val="00D00D6D"/>
    <w:rsid w:val="00D2466F"/>
    <w:rsid w:val="00D40385"/>
    <w:rsid w:val="00D44225"/>
    <w:rsid w:val="00DA7CEE"/>
    <w:rsid w:val="00DC0E03"/>
    <w:rsid w:val="00DE240F"/>
    <w:rsid w:val="00E020FB"/>
    <w:rsid w:val="00E172DA"/>
    <w:rsid w:val="00E174A0"/>
    <w:rsid w:val="00E2232E"/>
    <w:rsid w:val="00E450B7"/>
    <w:rsid w:val="00E469C4"/>
    <w:rsid w:val="00E64221"/>
    <w:rsid w:val="00E93F2A"/>
    <w:rsid w:val="00EA73E5"/>
    <w:rsid w:val="00EB24D4"/>
    <w:rsid w:val="00EB6B78"/>
    <w:rsid w:val="00ED4D24"/>
    <w:rsid w:val="00EE0277"/>
    <w:rsid w:val="00F2545A"/>
    <w:rsid w:val="00F41973"/>
    <w:rsid w:val="00F7665C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88F6"/>
  <w15:docId w15:val="{F7D34EFB-2185-4339-B0E7-48A8751A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Araszkiewicz</dc:creator>
  <cp:lastModifiedBy>Agnieszka AA. Araszkiewicz</cp:lastModifiedBy>
  <cp:revision>3</cp:revision>
  <cp:lastPrinted>2022-11-22T07:58:00Z</cp:lastPrinted>
  <dcterms:created xsi:type="dcterms:W3CDTF">2024-08-23T09:09:00Z</dcterms:created>
  <dcterms:modified xsi:type="dcterms:W3CDTF">2024-09-04T09:14:00Z</dcterms:modified>
</cp:coreProperties>
</file>